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A0" w:rsidRDefault="00DE5CFD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TENANG, DIKBUD NTB SEGERA TERBITKAN JUKNIS PENGGAJIAN GURU HONORER</w:t>
      </w:r>
    </w:p>
    <w:p w:rsidR="00DE5CFD" w:rsidRPr="00DE5CFD" w:rsidRDefault="00DE5CFD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350139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kbu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H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Aidy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Furqan</w:t>
      </w:r>
      <w:proofErr w:type="spellEnd"/>
    </w:p>
    <w:p w:rsidR="00DE5CFD" w:rsidRPr="00DE5CFD" w:rsidRDefault="00DE5CFD" w:rsidP="00DE5CFD">
      <w:pPr>
        <w:pStyle w:val="p1"/>
        <w:shd w:val="clear" w:color="auto" w:fill="FFFFFF"/>
        <w:spacing w:after="390" w:line="360" w:lineRule="auto"/>
        <w:jc w:val="both"/>
      </w:pPr>
      <w:r w:rsidRPr="00DE5CFD">
        <w:t>MATARAM-</w:t>
      </w:r>
      <w:proofErr w:type="spellStart"/>
      <w:r w:rsidRPr="00DE5CFD">
        <w:t>Sejumlah</w:t>
      </w:r>
      <w:proofErr w:type="spellEnd"/>
      <w:r w:rsidRPr="00DE5CFD">
        <w:t xml:space="preserve"> guru </w:t>
      </w:r>
      <w:proofErr w:type="spellStart"/>
      <w:r w:rsidRPr="00DE5CFD">
        <w:t>honorer</w:t>
      </w:r>
      <w:proofErr w:type="spellEnd"/>
      <w:r w:rsidRPr="00DE5CFD">
        <w:t xml:space="preserve"> </w:t>
      </w:r>
      <w:proofErr w:type="spellStart"/>
      <w:r w:rsidRPr="00DE5CFD">
        <w:t>mengkhawatirkan</w:t>
      </w:r>
      <w:proofErr w:type="spellEnd"/>
      <w:r w:rsidRPr="00DE5CFD">
        <w:t xml:space="preserve"> </w:t>
      </w:r>
      <w:proofErr w:type="spellStart"/>
      <w:r w:rsidRPr="00DE5CFD">
        <w:t>gajinya</w:t>
      </w:r>
      <w:proofErr w:type="spellEnd"/>
      <w:r w:rsidRPr="00DE5CFD">
        <w:t xml:space="preserve"> </w:t>
      </w:r>
      <w:proofErr w:type="spellStart"/>
      <w:r w:rsidRPr="00DE5CFD">
        <w:t>selama</w:t>
      </w:r>
      <w:proofErr w:type="spellEnd"/>
      <w:r w:rsidRPr="00DE5CFD">
        <w:t xml:space="preserve"> masa </w:t>
      </w:r>
      <w:proofErr w:type="spellStart"/>
      <w:r w:rsidRPr="00DE5CFD">
        <w:t>Pandemi</w:t>
      </w:r>
      <w:proofErr w:type="spellEnd"/>
      <w:r w:rsidRPr="00DE5CFD">
        <w:t xml:space="preserve"> Covid-19. </w:t>
      </w:r>
      <w:proofErr w:type="spellStart"/>
      <w:r w:rsidRPr="00DE5CFD">
        <w:t>Terbaru</w:t>
      </w:r>
      <w:proofErr w:type="spellEnd"/>
      <w:r w:rsidRPr="00DE5CFD">
        <w:t xml:space="preserve">, </w:t>
      </w:r>
      <w:proofErr w:type="spellStart"/>
      <w:r w:rsidRPr="00DE5CFD">
        <w:t>Kemendikbud</w:t>
      </w:r>
      <w:proofErr w:type="spellEnd"/>
      <w:r w:rsidRPr="00DE5CFD">
        <w:t xml:space="preserve"> RI </w:t>
      </w:r>
      <w:proofErr w:type="spellStart"/>
      <w:r w:rsidRPr="00DE5CFD">
        <w:t>merilis</w:t>
      </w:r>
      <w:proofErr w:type="spellEnd"/>
      <w:r w:rsidRPr="00DE5CFD">
        <w:t xml:space="preserve"> </w:t>
      </w:r>
      <w:proofErr w:type="spellStart"/>
      <w:r w:rsidRPr="00DE5CFD">
        <w:t>aturan</w:t>
      </w:r>
      <w:proofErr w:type="spellEnd"/>
      <w:r w:rsidRPr="00DE5CFD">
        <w:t xml:space="preserve"> </w:t>
      </w:r>
      <w:proofErr w:type="spellStart"/>
      <w:r w:rsidRPr="00DE5CFD">
        <w:t>Permendikbud</w:t>
      </w:r>
      <w:proofErr w:type="spellEnd"/>
      <w:r w:rsidRPr="00DE5CFD">
        <w:t xml:space="preserve"> </w:t>
      </w:r>
      <w:proofErr w:type="spellStart"/>
      <w:r w:rsidRPr="00DE5CFD">
        <w:t>nomor</w:t>
      </w:r>
      <w:proofErr w:type="spellEnd"/>
      <w:r w:rsidRPr="00DE5CFD">
        <w:t xml:space="preserve"> 19 </w:t>
      </w:r>
      <w:proofErr w:type="spellStart"/>
      <w:r w:rsidRPr="00DE5CFD">
        <w:t>tahun</w:t>
      </w:r>
      <w:proofErr w:type="spellEnd"/>
      <w:r w:rsidRPr="00DE5CFD">
        <w:t xml:space="preserve"> 2020 </w:t>
      </w:r>
      <w:proofErr w:type="spellStart"/>
      <w:r w:rsidRPr="00DE5CFD">
        <w:t>tentang</w:t>
      </w:r>
      <w:proofErr w:type="spellEnd"/>
      <w:r w:rsidRPr="00DE5CFD">
        <w:t xml:space="preserve"> </w:t>
      </w:r>
      <w:proofErr w:type="spellStart"/>
      <w:r w:rsidRPr="00DE5CFD">
        <w:t>Perubahan</w:t>
      </w:r>
      <w:proofErr w:type="spellEnd"/>
      <w:r w:rsidRPr="00DE5CFD">
        <w:t xml:space="preserve"> </w:t>
      </w:r>
      <w:proofErr w:type="spellStart"/>
      <w:r w:rsidRPr="00DE5CFD">
        <w:t>Atas</w:t>
      </w:r>
      <w:proofErr w:type="spellEnd"/>
      <w:r w:rsidRPr="00DE5CFD">
        <w:t xml:space="preserve"> </w:t>
      </w:r>
      <w:proofErr w:type="spellStart"/>
      <w:r w:rsidRPr="00DE5CFD">
        <w:t>Permendikbud</w:t>
      </w:r>
      <w:proofErr w:type="spellEnd"/>
      <w:r w:rsidRPr="00DE5CFD">
        <w:t xml:space="preserve"> </w:t>
      </w:r>
      <w:proofErr w:type="spellStart"/>
      <w:r w:rsidRPr="00DE5CFD">
        <w:t>Nomor</w:t>
      </w:r>
      <w:proofErr w:type="spellEnd"/>
      <w:r w:rsidRPr="00DE5CFD">
        <w:t xml:space="preserve"> 8 </w:t>
      </w:r>
      <w:proofErr w:type="spellStart"/>
      <w:r w:rsidRPr="00DE5CFD">
        <w:t>tahun</w:t>
      </w:r>
      <w:proofErr w:type="spellEnd"/>
      <w:r w:rsidRPr="00DE5CFD">
        <w:t xml:space="preserve"> 2020 </w:t>
      </w:r>
      <w:proofErr w:type="spellStart"/>
      <w:r w:rsidRPr="00DE5CFD">
        <w:t>tentang</w:t>
      </w:r>
      <w:proofErr w:type="spellEnd"/>
      <w:r w:rsidRPr="00DE5CFD">
        <w:t xml:space="preserve"> </w:t>
      </w:r>
      <w:proofErr w:type="spellStart"/>
      <w:r w:rsidRPr="00DE5CFD">
        <w:t>Petunjuk</w:t>
      </w:r>
      <w:proofErr w:type="spellEnd"/>
      <w:r w:rsidRPr="00DE5CFD">
        <w:t xml:space="preserve"> </w:t>
      </w:r>
      <w:proofErr w:type="spellStart"/>
      <w:r w:rsidRPr="00DE5CFD">
        <w:t>Teknis</w:t>
      </w:r>
      <w:proofErr w:type="spellEnd"/>
      <w:r w:rsidRPr="00DE5CFD">
        <w:t xml:space="preserve"> </w:t>
      </w:r>
      <w:proofErr w:type="spellStart"/>
      <w:r w:rsidRPr="00DE5CFD">
        <w:t>Biaya</w:t>
      </w:r>
      <w:proofErr w:type="spellEnd"/>
      <w:r w:rsidRPr="00DE5CFD">
        <w:t xml:space="preserve"> </w:t>
      </w:r>
      <w:proofErr w:type="spellStart"/>
      <w:r w:rsidRPr="00DE5CFD">
        <w:t>Operasional</w:t>
      </w:r>
      <w:proofErr w:type="spellEnd"/>
      <w:r w:rsidRPr="00DE5CFD">
        <w:t xml:space="preserve"> </w:t>
      </w:r>
      <w:proofErr w:type="spellStart"/>
      <w:r w:rsidRPr="00DE5CFD">
        <w:t>Sek</w:t>
      </w:r>
      <w:r>
        <w:t>olah</w:t>
      </w:r>
      <w:proofErr w:type="spellEnd"/>
      <w:r>
        <w:t xml:space="preserve"> (BOS) </w:t>
      </w:r>
      <w:proofErr w:type="spellStart"/>
      <w:r>
        <w:t>Reguler</w:t>
      </w:r>
      <w:proofErr w:type="spellEnd"/>
      <w:r>
        <w:t>.</w:t>
      </w:r>
    </w:p>
    <w:p w:rsidR="00DE5CFD" w:rsidRPr="00DE5CFD" w:rsidRDefault="00DE5CFD" w:rsidP="00DE5CFD">
      <w:pPr>
        <w:pStyle w:val="p1"/>
        <w:shd w:val="clear" w:color="auto" w:fill="FFFFFF"/>
        <w:spacing w:after="390" w:line="360" w:lineRule="auto"/>
        <w:jc w:val="both"/>
      </w:pPr>
      <w:r w:rsidRPr="00DE5CFD">
        <w:t xml:space="preserve">”Kami </w:t>
      </w:r>
      <w:proofErr w:type="spellStart"/>
      <w:r w:rsidRPr="00DE5CFD">
        <w:t>sudah</w:t>
      </w:r>
      <w:proofErr w:type="spellEnd"/>
      <w:r w:rsidRPr="00DE5CFD">
        <w:t xml:space="preserve"> </w:t>
      </w:r>
      <w:proofErr w:type="spellStart"/>
      <w:r w:rsidRPr="00DE5CFD">
        <w:t>mempelajari</w:t>
      </w:r>
      <w:proofErr w:type="spellEnd"/>
      <w:r w:rsidRPr="00DE5CFD">
        <w:t xml:space="preserve"> </w:t>
      </w:r>
      <w:proofErr w:type="spellStart"/>
      <w:r w:rsidRPr="00DE5CFD">
        <w:t>aturan</w:t>
      </w:r>
      <w:proofErr w:type="spellEnd"/>
      <w:r w:rsidRPr="00DE5CFD">
        <w:t xml:space="preserve"> </w:t>
      </w:r>
      <w:proofErr w:type="spellStart"/>
      <w:r w:rsidRPr="00DE5CFD">
        <w:t>baru</w:t>
      </w:r>
      <w:proofErr w:type="spellEnd"/>
      <w:r w:rsidRPr="00DE5CFD">
        <w:t xml:space="preserve"> </w:t>
      </w:r>
      <w:proofErr w:type="spellStart"/>
      <w:r w:rsidRPr="00DE5CFD">
        <w:t>itu</w:t>
      </w:r>
      <w:proofErr w:type="spellEnd"/>
      <w:r w:rsidRPr="00DE5CFD">
        <w:t xml:space="preserve">,” kata </w:t>
      </w:r>
      <w:proofErr w:type="spellStart"/>
      <w:r w:rsidRPr="00DE5CFD">
        <w:t>Kepala</w:t>
      </w:r>
      <w:proofErr w:type="spellEnd"/>
      <w:r w:rsidRPr="00DE5CFD">
        <w:t xml:space="preserve"> </w:t>
      </w:r>
      <w:proofErr w:type="spellStart"/>
      <w:r w:rsidRPr="00DE5CFD">
        <w:t>Dinas</w:t>
      </w:r>
      <w:proofErr w:type="spellEnd"/>
      <w:r w:rsidRPr="00DE5CFD">
        <w:t xml:space="preserve"> </w:t>
      </w:r>
      <w:proofErr w:type="spellStart"/>
      <w:r w:rsidRPr="00DE5CFD">
        <w:t>Dikbud</w:t>
      </w:r>
      <w:proofErr w:type="spellEnd"/>
      <w:r w:rsidRPr="00DE5CFD">
        <w:t xml:space="preserve"> NTB H </w:t>
      </w:r>
      <w:proofErr w:type="spellStart"/>
      <w:r w:rsidRPr="00DE5CFD">
        <w:t>Aidy</w:t>
      </w:r>
      <w:proofErr w:type="spellEnd"/>
      <w:r w:rsidRPr="00DE5CFD">
        <w:t xml:space="preserve"> </w:t>
      </w:r>
      <w:proofErr w:type="spellStart"/>
      <w:r w:rsidRPr="00DE5CFD">
        <w:t>Furqan</w:t>
      </w:r>
      <w:proofErr w:type="spellEnd"/>
      <w:r w:rsidRPr="00DE5CFD">
        <w:t xml:space="preserve">, </w:t>
      </w:r>
      <w:proofErr w:type="spellStart"/>
      <w:r w:rsidRPr="00DE5CFD">
        <w:t>saat</w:t>
      </w:r>
      <w:proofErr w:type="spellEnd"/>
      <w:r w:rsidRPr="00DE5CFD">
        <w:t xml:space="preserve"> </w:t>
      </w:r>
      <w:proofErr w:type="spellStart"/>
      <w:r w:rsidRPr="00DE5CFD">
        <w:t>dikonfirmasi</w:t>
      </w:r>
      <w:proofErr w:type="spellEnd"/>
      <w:r w:rsidRPr="00DE5CFD">
        <w:t xml:space="preserve"> L</w:t>
      </w:r>
      <w:r>
        <w:t xml:space="preserve">ombok Post, </w:t>
      </w:r>
      <w:proofErr w:type="spellStart"/>
      <w:r>
        <w:t>kemarin</w:t>
      </w:r>
      <w:proofErr w:type="spellEnd"/>
      <w:r>
        <w:t xml:space="preserve"> (19/4/2020)</w:t>
      </w:r>
    </w:p>
    <w:p w:rsidR="00DE5CFD" w:rsidRPr="00DE5CFD" w:rsidRDefault="00DE5CFD" w:rsidP="00DE5CFD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E5CFD">
        <w:t>Ketentuan</w:t>
      </w:r>
      <w:proofErr w:type="spellEnd"/>
      <w:r w:rsidRPr="00DE5CFD">
        <w:t xml:space="preserve"> </w:t>
      </w:r>
      <w:proofErr w:type="spellStart"/>
      <w:r w:rsidRPr="00DE5CFD">
        <w:t>pembayaran</w:t>
      </w:r>
      <w:proofErr w:type="spellEnd"/>
      <w:r w:rsidRPr="00DE5CFD">
        <w:t xml:space="preserve"> honor paling </w:t>
      </w:r>
      <w:proofErr w:type="spellStart"/>
      <w:r w:rsidRPr="00DE5CFD">
        <w:t>banyak</w:t>
      </w:r>
      <w:proofErr w:type="spellEnd"/>
      <w:r w:rsidRPr="00DE5CFD">
        <w:t xml:space="preserve"> 50 </w:t>
      </w:r>
      <w:proofErr w:type="spellStart"/>
      <w:r w:rsidRPr="00DE5CFD">
        <w:t>persen</w:t>
      </w:r>
      <w:proofErr w:type="spellEnd"/>
      <w:r w:rsidRPr="00DE5CFD">
        <w:t xml:space="preserve">, </w:t>
      </w:r>
      <w:proofErr w:type="spellStart"/>
      <w:r w:rsidRPr="00DE5CFD">
        <w:t>tidak</w:t>
      </w:r>
      <w:proofErr w:type="spellEnd"/>
      <w:r w:rsidRPr="00DE5CFD">
        <w:t xml:space="preserve"> </w:t>
      </w:r>
      <w:proofErr w:type="spellStart"/>
      <w:r w:rsidRPr="00DE5CFD">
        <w:t>berlaku</w:t>
      </w:r>
      <w:proofErr w:type="spellEnd"/>
      <w:r w:rsidRPr="00DE5CFD">
        <w:t xml:space="preserve"> </w:t>
      </w:r>
      <w:proofErr w:type="spellStart"/>
      <w:r w:rsidRPr="00DE5CFD">
        <w:t>selama</w:t>
      </w:r>
      <w:proofErr w:type="spellEnd"/>
      <w:r w:rsidRPr="00DE5CFD">
        <w:t xml:space="preserve"> masa </w:t>
      </w:r>
      <w:proofErr w:type="spellStart"/>
      <w:r w:rsidRPr="00DE5CFD">
        <w:t>darurat</w:t>
      </w:r>
      <w:proofErr w:type="spellEnd"/>
      <w:r w:rsidRPr="00DE5CFD">
        <w:t xml:space="preserve"> Covid-19. </w:t>
      </w:r>
      <w:proofErr w:type="spellStart"/>
      <w:r w:rsidRPr="00DE5CFD">
        <w:t>Kemudian</w:t>
      </w:r>
      <w:proofErr w:type="spellEnd"/>
      <w:r w:rsidRPr="00DE5CFD">
        <w:t xml:space="preserve">, </w:t>
      </w:r>
      <w:proofErr w:type="spellStart"/>
      <w:r w:rsidRPr="00DE5CFD">
        <w:t>syarat</w:t>
      </w:r>
      <w:proofErr w:type="spellEnd"/>
      <w:r w:rsidRPr="00DE5CFD">
        <w:t xml:space="preserve"> lain </w:t>
      </w:r>
      <w:proofErr w:type="spellStart"/>
      <w:r w:rsidRPr="00DE5CFD">
        <w:t>juga</w:t>
      </w:r>
      <w:proofErr w:type="spellEnd"/>
      <w:r w:rsidRPr="00DE5CFD">
        <w:t xml:space="preserve"> </w:t>
      </w:r>
      <w:proofErr w:type="spellStart"/>
      <w:r w:rsidRPr="00DE5CFD">
        <w:t>disusun</w:t>
      </w:r>
      <w:proofErr w:type="spellEnd"/>
      <w:r w:rsidRPr="00DE5CFD">
        <w:t xml:space="preserve"> </w:t>
      </w:r>
      <w:proofErr w:type="spellStart"/>
      <w:r w:rsidRPr="00DE5CFD">
        <w:t>lebih</w:t>
      </w:r>
      <w:proofErr w:type="spellEnd"/>
      <w:r w:rsidRPr="00DE5CFD">
        <w:t xml:space="preserve"> </w:t>
      </w:r>
      <w:proofErr w:type="spellStart"/>
      <w:r w:rsidRPr="00DE5CFD">
        <w:t>luwes</w:t>
      </w:r>
      <w:proofErr w:type="spellEnd"/>
      <w:r w:rsidRPr="00DE5CFD">
        <w:t xml:space="preserve">. </w:t>
      </w:r>
      <w:proofErr w:type="spellStart"/>
      <w:r w:rsidRPr="00DE5CFD">
        <w:t>Sebelumnya</w:t>
      </w:r>
      <w:proofErr w:type="spellEnd"/>
      <w:r w:rsidRPr="00DE5CFD">
        <w:t xml:space="preserve">, guru </w:t>
      </w:r>
      <w:proofErr w:type="spellStart"/>
      <w:r w:rsidRPr="00DE5CFD">
        <w:t>honorer</w:t>
      </w:r>
      <w:proofErr w:type="spellEnd"/>
      <w:r w:rsidRPr="00DE5CFD">
        <w:t xml:space="preserve"> yang </w:t>
      </w:r>
      <w:proofErr w:type="spellStart"/>
      <w:r w:rsidRPr="00DE5CFD">
        <w:t>mendapatkan</w:t>
      </w:r>
      <w:proofErr w:type="spellEnd"/>
      <w:r w:rsidRPr="00DE5CFD">
        <w:t xml:space="preserve"> </w:t>
      </w:r>
      <w:proofErr w:type="spellStart"/>
      <w:r w:rsidRPr="00DE5CFD">
        <w:t>penyesuaian</w:t>
      </w:r>
      <w:proofErr w:type="spellEnd"/>
      <w:r w:rsidRPr="00DE5CFD">
        <w:t xml:space="preserve"> </w:t>
      </w:r>
      <w:proofErr w:type="spellStart"/>
      <w:r w:rsidRPr="00DE5CFD">
        <w:t>gaji</w:t>
      </w:r>
      <w:proofErr w:type="spellEnd"/>
      <w:r w:rsidRPr="00DE5CFD">
        <w:t xml:space="preserve"> </w:t>
      </w:r>
      <w:proofErr w:type="spellStart"/>
      <w:r w:rsidRPr="00DE5CFD">
        <w:t>maksimal</w:t>
      </w:r>
      <w:proofErr w:type="spellEnd"/>
      <w:r w:rsidRPr="00DE5CFD">
        <w:t xml:space="preserve"> 50 </w:t>
      </w:r>
      <w:proofErr w:type="spellStart"/>
      <w:r w:rsidRPr="00DE5CFD">
        <w:t>persen</w:t>
      </w:r>
      <w:proofErr w:type="spellEnd"/>
      <w:r w:rsidRPr="00DE5CFD">
        <w:t xml:space="preserve">, </w:t>
      </w:r>
      <w:proofErr w:type="spellStart"/>
      <w:r w:rsidRPr="00DE5CFD">
        <w:t>harus</w:t>
      </w:r>
      <w:proofErr w:type="spellEnd"/>
      <w:r w:rsidRPr="00DE5CFD">
        <w:t xml:space="preserve"> </w:t>
      </w:r>
      <w:proofErr w:type="spellStart"/>
      <w:r w:rsidRPr="00DE5CFD">
        <w:t>memiliki</w:t>
      </w:r>
      <w:proofErr w:type="spellEnd"/>
      <w:r w:rsidRPr="00DE5CFD">
        <w:t xml:space="preserve"> </w:t>
      </w:r>
      <w:proofErr w:type="spellStart"/>
      <w:r w:rsidRPr="00DE5CFD">
        <w:t>Nomor</w:t>
      </w:r>
      <w:proofErr w:type="spellEnd"/>
      <w:r w:rsidRPr="00DE5CFD">
        <w:t xml:space="preserve"> </w:t>
      </w:r>
      <w:proofErr w:type="spellStart"/>
      <w:r w:rsidRPr="00DE5CFD">
        <w:t>Unik</w:t>
      </w:r>
      <w:proofErr w:type="spellEnd"/>
      <w:r w:rsidRPr="00DE5CFD">
        <w:t xml:space="preserve"> </w:t>
      </w:r>
      <w:proofErr w:type="spellStart"/>
      <w:r w:rsidRPr="00DE5CFD">
        <w:t>Pendidik</w:t>
      </w:r>
      <w:proofErr w:type="spellEnd"/>
      <w:r w:rsidRPr="00DE5CFD">
        <w:t xml:space="preserve"> Dan Tenaga </w:t>
      </w:r>
      <w:proofErr w:type="spellStart"/>
      <w:r w:rsidRPr="00DE5CFD">
        <w:t>Kependidikan</w:t>
      </w:r>
      <w:proofErr w:type="spellEnd"/>
      <w:r w:rsidRPr="00DE5CFD">
        <w:t xml:space="preserve"> (NUPTK). Hal </w:t>
      </w:r>
      <w:proofErr w:type="spellStart"/>
      <w:r w:rsidRPr="00DE5CFD">
        <w:t>it</w:t>
      </w:r>
      <w:r>
        <w:t>u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berlaku</w:t>
      </w:r>
      <w:proofErr w:type="spellEnd"/>
      <w:r>
        <w:t>.</w:t>
      </w:r>
    </w:p>
    <w:p w:rsidR="00DE5CFD" w:rsidRPr="00DE5CFD" w:rsidRDefault="00DE5CFD" w:rsidP="00DE5CFD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E5CFD">
        <w:lastRenderedPageBreak/>
        <w:t>Tetapi</w:t>
      </w:r>
      <w:proofErr w:type="spellEnd"/>
      <w:r w:rsidRPr="00DE5CFD">
        <w:t xml:space="preserve"> kata </w:t>
      </w:r>
      <w:proofErr w:type="spellStart"/>
      <w:r w:rsidRPr="00DE5CFD">
        <w:t>Aidy</w:t>
      </w:r>
      <w:proofErr w:type="spellEnd"/>
      <w:r w:rsidRPr="00DE5CFD">
        <w:t xml:space="preserve">, </w:t>
      </w:r>
      <w:proofErr w:type="spellStart"/>
      <w:r w:rsidRPr="00DE5CFD">
        <w:t>pemberiannya</w:t>
      </w:r>
      <w:proofErr w:type="spellEnd"/>
      <w:r w:rsidRPr="00DE5CFD">
        <w:t xml:space="preserve"> </w:t>
      </w:r>
      <w:proofErr w:type="spellStart"/>
      <w:r w:rsidRPr="00DE5CFD">
        <w:t>tetap</w:t>
      </w:r>
      <w:proofErr w:type="spellEnd"/>
      <w:r w:rsidRPr="00DE5CFD">
        <w:t xml:space="preserve"> </w:t>
      </w:r>
      <w:proofErr w:type="spellStart"/>
      <w:r w:rsidRPr="00DE5CFD">
        <w:t>harus</w:t>
      </w:r>
      <w:proofErr w:type="spellEnd"/>
      <w:r w:rsidRPr="00DE5CFD">
        <w:t xml:space="preserve"> </w:t>
      </w:r>
      <w:proofErr w:type="spellStart"/>
      <w:r w:rsidRPr="00DE5CFD">
        <w:t>memenuhi</w:t>
      </w:r>
      <w:proofErr w:type="spellEnd"/>
      <w:r w:rsidRPr="00DE5CFD">
        <w:t xml:space="preserve"> </w:t>
      </w:r>
      <w:proofErr w:type="spellStart"/>
      <w:r w:rsidRPr="00DE5CFD">
        <w:t>persyaratan</w:t>
      </w:r>
      <w:proofErr w:type="spellEnd"/>
      <w:r w:rsidRPr="00DE5CFD">
        <w:t xml:space="preserve"> </w:t>
      </w:r>
      <w:proofErr w:type="spellStart"/>
      <w:r w:rsidRPr="00DE5CFD">
        <w:t>tertentu</w:t>
      </w:r>
      <w:proofErr w:type="spellEnd"/>
      <w:r w:rsidRPr="00DE5CFD">
        <w:t xml:space="preserve">. </w:t>
      </w:r>
      <w:proofErr w:type="spellStart"/>
      <w:r w:rsidRPr="00DE5CFD">
        <w:t>Seperti</w:t>
      </w:r>
      <w:proofErr w:type="spellEnd"/>
      <w:r w:rsidRPr="00DE5CFD">
        <w:t xml:space="preserve"> guru </w:t>
      </w:r>
      <w:proofErr w:type="spellStart"/>
      <w:r w:rsidRPr="00DE5CFD">
        <w:t>honorer</w:t>
      </w:r>
      <w:proofErr w:type="spellEnd"/>
      <w:r w:rsidRPr="00DE5CFD">
        <w:t xml:space="preserve"> </w:t>
      </w:r>
      <w:proofErr w:type="spellStart"/>
      <w:r w:rsidRPr="00DE5CFD">
        <w:t>tercatat</w:t>
      </w:r>
      <w:proofErr w:type="spellEnd"/>
      <w:r w:rsidRPr="00DE5CFD">
        <w:t xml:space="preserve"> </w:t>
      </w:r>
      <w:proofErr w:type="spellStart"/>
      <w:r w:rsidRPr="00DE5CFD">
        <w:t>pada</w:t>
      </w:r>
      <w:proofErr w:type="spellEnd"/>
      <w:r w:rsidRPr="00DE5CFD">
        <w:t xml:space="preserve"> </w:t>
      </w:r>
      <w:proofErr w:type="spellStart"/>
      <w:r w:rsidRPr="00DE5CFD">
        <w:t>Dapodik</w:t>
      </w:r>
      <w:proofErr w:type="spellEnd"/>
      <w:r w:rsidRPr="00DE5CFD">
        <w:t xml:space="preserve"> </w:t>
      </w:r>
      <w:proofErr w:type="spellStart"/>
      <w:r w:rsidRPr="00DE5CFD">
        <w:t>sekolah</w:t>
      </w:r>
      <w:proofErr w:type="spellEnd"/>
      <w:r w:rsidRPr="00DE5CFD">
        <w:t xml:space="preserve">, per 31 </w:t>
      </w:r>
      <w:proofErr w:type="spellStart"/>
      <w:r w:rsidRPr="00DE5CFD">
        <w:t>Desember</w:t>
      </w:r>
      <w:proofErr w:type="spellEnd"/>
      <w:r w:rsidRPr="00DE5CFD">
        <w:t xml:space="preserve"> 2019. </w:t>
      </w:r>
      <w:proofErr w:type="spellStart"/>
      <w:r w:rsidRPr="00DE5CFD">
        <w:t>Termasuk</w:t>
      </w:r>
      <w:proofErr w:type="spellEnd"/>
      <w:r w:rsidRPr="00DE5CFD">
        <w:t xml:space="preserve"> </w:t>
      </w:r>
      <w:proofErr w:type="spellStart"/>
      <w:r w:rsidRPr="00DE5CFD">
        <w:t>belum</w:t>
      </w:r>
      <w:proofErr w:type="spellEnd"/>
      <w:r w:rsidRPr="00DE5CFD">
        <w:t xml:space="preserve"> </w:t>
      </w:r>
      <w:proofErr w:type="spellStart"/>
      <w:r w:rsidRPr="00DE5CFD">
        <w:t>mendapatkan</w:t>
      </w:r>
      <w:proofErr w:type="spellEnd"/>
      <w:r w:rsidRPr="00DE5CFD">
        <w:t xml:space="preserve"> </w:t>
      </w:r>
      <w:proofErr w:type="spellStart"/>
      <w:r w:rsidRPr="00DE5CFD">
        <w:t>tunjangan</w:t>
      </w:r>
      <w:proofErr w:type="spellEnd"/>
      <w:r w:rsidRPr="00DE5CFD">
        <w:t xml:space="preserve"> </w:t>
      </w:r>
      <w:proofErr w:type="spellStart"/>
      <w:r w:rsidRPr="00DE5CFD">
        <w:t>profesi</w:t>
      </w:r>
      <w:proofErr w:type="spellEnd"/>
      <w:r w:rsidRPr="00DE5CFD">
        <w:t xml:space="preserve"> </w:t>
      </w:r>
      <w:proofErr w:type="spellStart"/>
      <w:r w:rsidRPr="00DE5CFD">
        <w:t>atau</w:t>
      </w:r>
      <w:proofErr w:type="spellEnd"/>
      <w:r w:rsidRPr="00DE5CFD">
        <w:t xml:space="preserve"> </w:t>
      </w:r>
      <w:proofErr w:type="spellStart"/>
      <w:r w:rsidRPr="00DE5CFD">
        <w:t>sertifikasi</w:t>
      </w:r>
      <w:proofErr w:type="spellEnd"/>
      <w:r w:rsidRPr="00DE5CFD">
        <w:t xml:space="preserve">. </w:t>
      </w:r>
      <w:proofErr w:type="spellStart"/>
      <w:r w:rsidRPr="00DE5CFD">
        <w:t>Terakhir</w:t>
      </w:r>
      <w:proofErr w:type="spellEnd"/>
      <w:r w:rsidRPr="00DE5CFD">
        <w:t xml:space="preserve"> </w:t>
      </w:r>
      <w:proofErr w:type="spellStart"/>
      <w:r w:rsidRPr="00DE5CFD">
        <w:t>telah</w:t>
      </w:r>
      <w:proofErr w:type="spellEnd"/>
      <w:r w:rsidRPr="00DE5CFD">
        <w:t xml:space="preserve"> </w:t>
      </w:r>
      <w:proofErr w:type="spellStart"/>
      <w:r w:rsidRPr="00DE5CFD">
        <w:t>memenuhi</w:t>
      </w:r>
      <w:proofErr w:type="spellEnd"/>
      <w:r w:rsidRPr="00DE5CFD">
        <w:t xml:space="preserve"> jam </w:t>
      </w:r>
      <w:proofErr w:type="spellStart"/>
      <w:r w:rsidRPr="00DE5CFD">
        <w:t>beban</w:t>
      </w:r>
      <w:proofErr w:type="spellEnd"/>
      <w:r w:rsidRPr="00DE5CFD">
        <w:t xml:space="preserve"> </w:t>
      </w:r>
      <w:proofErr w:type="spellStart"/>
      <w:r w:rsidRPr="00DE5CFD">
        <w:t>mengajar</w:t>
      </w:r>
      <w:proofErr w:type="spellEnd"/>
      <w:r w:rsidRPr="00DE5CFD">
        <w:t>. ”</w:t>
      </w:r>
      <w:proofErr w:type="spellStart"/>
      <w:r w:rsidRPr="00DE5CFD">
        <w:t>Termasuk</w:t>
      </w:r>
      <w:proofErr w:type="spellEnd"/>
      <w:r w:rsidRPr="00DE5CFD">
        <w:t xml:space="preserve"> </w:t>
      </w:r>
      <w:proofErr w:type="spellStart"/>
      <w:r w:rsidRPr="00DE5CFD">
        <w:t>mengajar</w:t>
      </w:r>
      <w:proofErr w:type="spellEnd"/>
      <w:r w:rsidRPr="00DE5CFD">
        <w:t xml:space="preserve"> </w:t>
      </w:r>
      <w:proofErr w:type="spellStart"/>
      <w:r w:rsidRPr="00DE5CFD">
        <w:t>dari</w:t>
      </w:r>
      <w:proofErr w:type="spellEnd"/>
      <w:r w:rsidRPr="00DE5CFD">
        <w:t xml:space="preserve"> </w:t>
      </w:r>
      <w:proofErr w:type="spellStart"/>
      <w:r w:rsidRPr="00DE5CFD">
        <w:t>rumah</w:t>
      </w:r>
      <w:proofErr w:type="spellEnd"/>
      <w:r w:rsidRPr="00DE5CFD">
        <w:t xml:space="preserve"> </w:t>
      </w:r>
      <w:proofErr w:type="spellStart"/>
      <w:r w:rsidRPr="00DE5CFD">
        <w:t>dalam</w:t>
      </w:r>
      <w:proofErr w:type="spellEnd"/>
      <w:r w:rsidRPr="00DE5CFD">
        <w:t xml:space="preserve"> masa </w:t>
      </w:r>
      <w:proofErr w:type="spellStart"/>
      <w:r w:rsidRPr="00DE5CFD">
        <w:t>penetapan</w:t>
      </w:r>
      <w:proofErr w:type="spellEnd"/>
      <w:r w:rsidRPr="00DE5CFD">
        <w:t xml:space="preserve"> status </w:t>
      </w:r>
      <w:proofErr w:type="spellStart"/>
      <w:r w:rsidRPr="00DE5CFD">
        <w:t>darur</w:t>
      </w:r>
      <w:r>
        <w:t>at</w:t>
      </w:r>
      <w:proofErr w:type="spellEnd"/>
      <w:r>
        <w:t xml:space="preserve"> </w:t>
      </w:r>
      <w:proofErr w:type="spellStart"/>
      <w:r>
        <w:t>Korona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,” </w:t>
      </w:r>
      <w:proofErr w:type="spellStart"/>
      <w:r>
        <w:t>jelas</w:t>
      </w:r>
      <w:proofErr w:type="spellEnd"/>
      <w:r>
        <w:t xml:space="preserve"> dia.</w:t>
      </w:r>
    </w:p>
    <w:p w:rsidR="00DE5CFD" w:rsidRPr="00DE5CFD" w:rsidRDefault="00DE5CFD" w:rsidP="00DE5CFD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E5CFD">
        <w:t>Pihaknya</w:t>
      </w:r>
      <w:proofErr w:type="spellEnd"/>
      <w:r w:rsidRPr="00DE5CFD">
        <w:t xml:space="preserve"> </w:t>
      </w:r>
      <w:proofErr w:type="spellStart"/>
      <w:r w:rsidRPr="00DE5CFD">
        <w:t>segera</w:t>
      </w:r>
      <w:proofErr w:type="spellEnd"/>
      <w:r w:rsidRPr="00DE5CFD">
        <w:t xml:space="preserve"> </w:t>
      </w:r>
      <w:proofErr w:type="spellStart"/>
      <w:r w:rsidRPr="00DE5CFD">
        <w:t>menerbitkan</w:t>
      </w:r>
      <w:proofErr w:type="spellEnd"/>
      <w:r w:rsidRPr="00DE5CFD">
        <w:t xml:space="preserve"> </w:t>
      </w:r>
      <w:proofErr w:type="spellStart"/>
      <w:r w:rsidRPr="00DE5CFD">
        <w:t>petunjuk</w:t>
      </w:r>
      <w:proofErr w:type="spellEnd"/>
      <w:r w:rsidRPr="00DE5CFD">
        <w:t xml:space="preserve"> </w:t>
      </w:r>
      <w:proofErr w:type="spellStart"/>
      <w:r w:rsidRPr="00DE5CFD">
        <w:t>teknis</w:t>
      </w:r>
      <w:proofErr w:type="spellEnd"/>
      <w:r w:rsidRPr="00DE5CFD">
        <w:t xml:space="preserve"> (</w:t>
      </w:r>
      <w:proofErr w:type="spellStart"/>
      <w:r w:rsidRPr="00DE5CFD">
        <w:t>juknis</w:t>
      </w:r>
      <w:proofErr w:type="spellEnd"/>
      <w:r w:rsidRPr="00DE5CFD">
        <w:t xml:space="preserve">), </w:t>
      </w:r>
      <w:proofErr w:type="spellStart"/>
      <w:r w:rsidRPr="00DE5CFD">
        <w:t>sebagai</w:t>
      </w:r>
      <w:proofErr w:type="spellEnd"/>
      <w:r w:rsidRPr="00DE5CFD">
        <w:t xml:space="preserve"> </w:t>
      </w:r>
      <w:proofErr w:type="spellStart"/>
      <w:r w:rsidRPr="00DE5CFD">
        <w:t>turunan</w:t>
      </w:r>
      <w:proofErr w:type="spellEnd"/>
      <w:r w:rsidRPr="00DE5CFD">
        <w:t xml:space="preserve"> </w:t>
      </w:r>
      <w:proofErr w:type="spellStart"/>
      <w:r w:rsidRPr="00DE5CFD">
        <w:t>pelaksanaan</w:t>
      </w:r>
      <w:proofErr w:type="spellEnd"/>
      <w:r w:rsidRPr="00DE5CFD">
        <w:t xml:space="preserve"> </w:t>
      </w:r>
      <w:proofErr w:type="spellStart"/>
      <w:r w:rsidRPr="00DE5CFD">
        <w:t>permendikbud</w:t>
      </w:r>
      <w:proofErr w:type="spellEnd"/>
      <w:r w:rsidRPr="00DE5CFD">
        <w:t xml:space="preserve"> </w:t>
      </w:r>
      <w:proofErr w:type="spellStart"/>
      <w:r w:rsidRPr="00DE5CFD">
        <w:t>itu</w:t>
      </w:r>
      <w:proofErr w:type="spellEnd"/>
      <w:r w:rsidRPr="00DE5CFD">
        <w:t xml:space="preserve">. </w:t>
      </w:r>
      <w:proofErr w:type="spellStart"/>
      <w:proofErr w:type="gramStart"/>
      <w:r w:rsidRPr="00DE5CFD">
        <w:t>Ia</w:t>
      </w:r>
      <w:proofErr w:type="spellEnd"/>
      <w:proofErr w:type="gramEnd"/>
      <w:r w:rsidRPr="00DE5CFD">
        <w:t xml:space="preserve"> </w:t>
      </w:r>
      <w:proofErr w:type="spellStart"/>
      <w:r w:rsidRPr="00DE5CFD">
        <w:t>mengatakan</w:t>
      </w:r>
      <w:proofErr w:type="spellEnd"/>
      <w:r w:rsidRPr="00DE5CFD">
        <w:t xml:space="preserve">, item </w:t>
      </w:r>
      <w:proofErr w:type="spellStart"/>
      <w:r w:rsidRPr="00DE5CFD">
        <w:t>mengenai</w:t>
      </w:r>
      <w:proofErr w:type="spellEnd"/>
      <w:r w:rsidRPr="00DE5CFD">
        <w:t xml:space="preserve"> guru yang </w:t>
      </w:r>
      <w:proofErr w:type="spellStart"/>
      <w:r w:rsidRPr="00DE5CFD">
        <w:t>telah</w:t>
      </w:r>
      <w:proofErr w:type="spellEnd"/>
      <w:r w:rsidRPr="00DE5CFD">
        <w:t xml:space="preserve"> </w:t>
      </w:r>
      <w:proofErr w:type="spellStart"/>
      <w:r w:rsidRPr="00DE5CFD">
        <w:t>memenuhi</w:t>
      </w:r>
      <w:proofErr w:type="spellEnd"/>
      <w:r w:rsidRPr="00DE5CFD">
        <w:t xml:space="preserve"> jam </w:t>
      </w:r>
      <w:proofErr w:type="spellStart"/>
      <w:r w:rsidRPr="00DE5CFD">
        <w:t>beban</w:t>
      </w:r>
      <w:proofErr w:type="spellEnd"/>
      <w:r w:rsidRPr="00DE5CFD">
        <w:t xml:space="preserve"> </w:t>
      </w:r>
      <w:proofErr w:type="spellStart"/>
      <w:r w:rsidRPr="00DE5CFD">
        <w:t>mengajar</w:t>
      </w:r>
      <w:proofErr w:type="spellEnd"/>
      <w:r w:rsidRPr="00DE5CFD">
        <w:t xml:space="preserve">, </w:t>
      </w:r>
      <w:proofErr w:type="spellStart"/>
      <w:r w:rsidRPr="00DE5CFD">
        <w:t>harus</w:t>
      </w:r>
      <w:proofErr w:type="spellEnd"/>
      <w:r w:rsidRPr="00DE5CFD">
        <w:t xml:space="preserve"> </w:t>
      </w:r>
      <w:proofErr w:type="spellStart"/>
      <w:r w:rsidRPr="00DE5CFD">
        <w:t>diterjemahkan</w:t>
      </w:r>
      <w:proofErr w:type="spellEnd"/>
      <w:r w:rsidRPr="00DE5CFD">
        <w:t xml:space="preserve"> </w:t>
      </w:r>
      <w:proofErr w:type="spellStart"/>
      <w:r w:rsidRPr="00DE5CFD">
        <w:t>sejelas</w:t>
      </w:r>
      <w:proofErr w:type="spellEnd"/>
      <w:r w:rsidRPr="00DE5CFD">
        <w:t xml:space="preserve"> </w:t>
      </w:r>
      <w:proofErr w:type="spellStart"/>
      <w:r w:rsidRPr="00DE5CFD">
        <w:t>mungkin</w:t>
      </w:r>
      <w:proofErr w:type="spellEnd"/>
      <w:r w:rsidRPr="00DE5CFD">
        <w:t>. ”</w:t>
      </w:r>
      <w:proofErr w:type="spellStart"/>
      <w:r w:rsidRPr="00DE5CFD">
        <w:t>Saya</w:t>
      </w:r>
      <w:proofErr w:type="spellEnd"/>
      <w:r w:rsidRPr="00DE5CFD">
        <w:t xml:space="preserve"> </w:t>
      </w:r>
      <w:proofErr w:type="spellStart"/>
      <w:r w:rsidRPr="00DE5CFD">
        <w:t>bersama</w:t>
      </w:r>
      <w:proofErr w:type="spellEnd"/>
      <w:r w:rsidRPr="00DE5CFD">
        <w:t xml:space="preserve"> </w:t>
      </w:r>
      <w:proofErr w:type="spellStart"/>
      <w:r w:rsidRPr="00DE5CFD">
        <w:t>kepala</w:t>
      </w:r>
      <w:proofErr w:type="spellEnd"/>
      <w:r w:rsidRPr="00DE5CFD">
        <w:t xml:space="preserve"> </w:t>
      </w:r>
      <w:proofErr w:type="spellStart"/>
      <w:r w:rsidRPr="00DE5CFD">
        <w:t>seksi</w:t>
      </w:r>
      <w:proofErr w:type="spellEnd"/>
      <w:r w:rsidRPr="00DE5CFD">
        <w:t xml:space="preserve"> </w:t>
      </w:r>
      <w:proofErr w:type="spellStart"/>
      <w:r w:rsidRPr="00DE5CFD">
        <w:t>kurikulum</w:t>
      </w:r>
      <w:proofErr w:type="spellEnd"/>
      <w:r w:rsidRPr="00DE5CFD">
        <w:t xml:space="preserve"> </w:t>
      </w:r>
      <w:proofErr w:type="spellStart"/>
      <w:r w:rsidRPr="00DE5CFD">
        <w:t>bidang</w:t>
      </w:r>
      <w:proofErr w:type="spellEnd"/>
      <w:r w:rsidRPr="00DE5CFD">
        <w:t xml:space="preserve"> SMA </w:t>
      </w:r>
      <w:proofErr w:type="spellStart"/>
      <w:r w:rsidRPr="00DE5CFD">
        <w:t>dan</w:t>
      </w:r>
      <w:proofErr w:type="spellEnd"/>
      <w:r w:rsidRPr="00DE5CFD">
        <w:t xml:space="preserve"> SMK, </w:t>
      </w:r>
      <w:proofErr w:type="spellStart"/>
      <w:r w:rsidRPr="00DE5CFD">
        <w:t>sedang</w:t>
      </w:r>
      <w:proofErr w:type="spellEnd"/>
      <w:r w:rsidRPr="00DE5CFD">
        <w:t xml:space="preserve"> </w:t>
      </w:r>
      <w:proofErr w:type="spellStart"/>
      <w:r w:rsidRPr="00DE5CFD">
        <w:t>menerjemahkan</w:t>
      </w:r>
      <w:proofErr w:type="spellEnd"/>
      <w:r w:rsidRPr="00DE5CFD">
        <w:t xml:space="preserve">, agar </w:t>
      </w:r>
      <w:proofErr w:type="spellStart"/>
      <w:r w:rsidRPr="00DE5CFD">
        <w:t>ini</w:t>
      </w:r>
      <w:proofErr w:type="spellEnd"/>
      <w:r w:rsidRPr="00DE5CFD">
        <w:t xml:space="preserve"> </w:t>
      </w:r>
      <w:proofErr w:type="spellStart"/>
      <w:r w:rsidRPr="00DE5CFD">
        <w:t>nantinya</w:t>
      </w:r>
      <w:proofErr w:type="spellEnd"/>
      <w:r w:rsidRPr="00DE5CFD">
        <w:t xml:space="preserve"> </w:t>
      </w:r>
      <w:proofErr w:type="spellStart"/>
      <w:r w:rsidRPr="00DE5CFD"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kekeliruan</w:t>
      </w:r>
      <w:proofErr w:type="spellEnd"/>
      <w:r>
        <w:t xml:space="preserve">,” </w:t>
      </w:r>
      <w:proofErr w:type="spellStart"/>
      <w:r>
        <w:t>tegasnya</w:t>
      </w:r>
      <w:proofErr w:type="spellEnd"/>
      <w:r>
        <w:t>.</w:t>
      </w:r>
    </w:p>
    <w:p w:rsidR="00DE5CFD" w:rsidRPr="00DE5CFD" w:rsidRDefault="00DE5CFD" w:rsidP="00DE5CFD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E5CFD">
        <w:t>Pihaknya</w:t>
      </w:r>
      <w:proofErr w:type="spellEnd"/>
      <w:r w:rsidRPr="00DE5CFD">
        <w:t xml:space="preserve"> </w:t>
      </w:r>
      <w:proofErr w:type="spellStart"/>
      <w:r w:rsidRPr="00DE5CFD">
        <w:t>juga</w:t>
      </w:r>
      <w:proofErr w:type="spellEnd"/>
      <w:r w:rsidRPr="00DE5CFD">
        <w:t xml:space="preserve"> </w:t>
      </w:r>
      <w:proofErr w:type="spellStart"/>
      <w:proofErr w:type="gramStart"/>
      <w:r w:rsidRPr="00DE5CFD">
        <w:t>akan</w:t>
      </w:r>
      <w:proofErr w:type="spellEnd"/>
      <w:proofErr w:type="gramEnd"/>
      <w:r w:rsidRPr="00DE5CFD">
        <w:t xml:space="preserve"> </w:t>
      </w:r>
      <w:proofErr w:type="spellStart"/>
      <w:r w:rsidRPr="00DE5CFD">
        <w:t>menentukan</w:t>
      </w:r>
      <w:proofErr w:type="spellEnd"/>
      <w:r w:rsidRPr="00DE5CFD">
        <w:t xml:space="preserve"> </w:t>
      </w:r>
      <w:proofErr w:type="spellStart"/>
      <w:r w:rsidRPr="00DE5CFD">
        <w:t>besaran</w:t>
      </w:r>
      <w:proofErr w:type="spellEnd"/>
      <w:r w:rsidRPr="00DE5CFD">
        <w:t xml:space="preserve"> </w:t>
      </w:r>
      <w:proofErr w:type="spellStart"/>
      <w:r w:rsidRPr="00DE5CFD">
        <w:t>persentase</w:t>
      </w:r>
      <w:proofErr w:type="spellEnd"/>
      <w:r w:rsidRPr="00DE5CFD">
        <w:t xml:space="preserve">, </w:t>
      </w:r>
      <w:proofErr w:type="spellStart"/>
      <w:r w:rsidRPr="00DE5CFD">
        <w:t>setelah</w:t>
      </w:r>
      <w:proofErr w:type="spellEnd"/>
      <w:r w:rsidRPr="00DE5CFD">
        <w:t xml:space="preserve"> </w:t>
      </w:r>
      <w:proofErr w:type="spellStart"/>
      <w:r w:rsidRPr="00DE5CFD">
        <w:t>aturan</w:t>
      </w:r>
      <w:proofErr w:type="spellEnd"/>
      <w:r w:rsidRPr="00DE5CFD">
        <w:t xml:space="preserve"> </w:t>
      </w:r>
      <w:proofErr w:type="spellStart"/>
      <w:r w:rsidRPr="00DE5CFD">
        <w:t>maksimal</w:t>
      </w:r>
      <w:proofErr w:type="spellEnd"/>
      <w:r w:rsidRPr="00DE5CFD">
        <w:t xml:space="preserve"> </w:t>
      </w:r>
      <w:proofErr w:type="spellStart"/>
      <w:r w:rsidRPr="00DE5CFD">
        <w:t>pemberian</w:t>
      </w:r>
      <w:proofErr w:type="spellEnd"/>
      <w:r w:rsidRPr="00DE5CFD">
        <w:t xml:space="preserve"> </w:t>
      </w:r>
      <w:proofErr w:type="spellStart"/>
      <w:r w:rsidRPr="00DE5CFD">
        <w:t>gaji</w:t>
      </w:r>
      <w:proofErr w:type="spellEnd"/>
      <w:r w:rsidRPr="00DE5CFD">
        <w:t xml:space="preserve"> </w:t>
      </w:r>
      <w:proofErr w:type="spellStart"/>
      <w:r w:rsidRPr="00DE5CFD">
        <w:t>honorer</w:t>
      </w:r>
      <w:proofErr w:type="spellEnd"/>
      <w:r w:rsidRPr="00DE5CFD">
        <w:t xml:space="preserve">, </w:t>
      </w:r>
      <w:proofErr w:type="spellStart"/>
      <w:r w:rsidRPr="00DE5CFD">
        <w:t>sebesar</w:t>
      </w:r>
      <w:proofErr w:type="spellEnd"/>
      <w:r w:rsidRPr="00DE5CFD">
        <w:t xml:space="preserve"> 50 </w:t>
      </w:r>
      <w:proofErr w:type="spellStart"/>
      <w:r w:rsidRPr="00DE5CFD">
        <w:t>persen</w:t>
      </w:r>
      <w:proofErr w:type="spellEnd"/>
      <w:r w:rsidRPr="00DE5CFD">
        <w:t xml:space="preserve"> </w:t>
      </w:r>
      <w:proofErr w:type="spellStart"/>
      <w:r w:rsidRPr="00DE5CFD">
        <w:t>itu</w:t>
      </w:r>
      <w:proofErr w:type="spellEnd"/>
      <w:r w:rsidRPr="00DE5CFD">
        <w:t xml:space="preserve">, </w:t>
      </w:r>
      <w:proofErr w:type="spellStart"/>
      <w:r w:rsidRPr="00DE5CFD">
        <w:t>sementara</w:t>
      </w:r>
      <w:proofErr w:type="spellEnd"/>
      <w:r w:rsidRPr="00DE5CFD">
        <w:t xml:space="preserve"> </w:t>
      </w:r>
      <w:proofErr w:type="spellStart"/>
      <w:r w:rsidRPr="00DE5CFD">
        <w:t>tidak</w:t>
      </w:r>
      <w:proofErr w:type="spellEnd"/>
      <w:r w:rsidRPr="00DE5CFD">
        <w:t xml:space="preserve"> </w:t>
      </w:r>
      <w:proofErr w:type="spellStart"/>
      <w:r w:rsidRPr="00DE5CFD">
        <w:t>berlaku</w:t>
      </w:r>
      <w:proofErr w:type="spellEnd"/>
      <w:r w:rsidRPr="00DE5CFD">
        <w:t>. ”</w:t>
      </w:r>
      <w:proofErr w:type="spellStart"/>
      <w:r w:rsidRPr="00DE5CFD">
        <w:t>Dengan</w:t>
      </w:r>
      <w:proofErr w:type="spellEnd"/>
      <w:r w:rsidRPr="00DE5CFD">
        <w:t xml:space="preserve"> </w:t>
      </w:r>
      <w:proofErr w:type="spellStart"/>
      <w:r w:rsidRPr="00DE5CFD">
        <w:t>kondisi</w:t>
      </w:r>
      <w:proofErr w:type="spellEnd"/>
      <w:r w:rsidRPr="00DE5CFD">
        <w:t xml:space="preserve"> </w:t>
      </w:r>
      <w:proofErr w:type="spellStart"/>
      <w:r w:rsidRPr="00DE5CFD">
        <w:t>seperti</w:t>
      </w:r>
      <w:proofErr w:type="spellEnd"/>
      <w:r w:rsidRPr="00DE5CFD">
        <w:t xml:space="preserve"> </w:t>
      </w:r>
      <w:proofErr w:type="spellStart"/>
      <w:r w:rsidRPr="00DE5CFD">
        <w:t>ini</w:t>
      </w:r>
      <w:proofErr w:type="spellEnd"/>
      <w:r w:rsidRPr="00DE5CFD">
        <w:t xml:space="preserve">, </w:t>
      </w:r>
      <w:proofErr w:type="spellStart"/>
      <w:r w:rsidRPr="00DE5CFD">
        <w:t>apakah</w:t>
      </w:r>
      <w:proofErr w:type="spellEnd"/>
      <w:r w:rsidRPr="00DE5CFD">
        <w:t xml:space="preserve"> </w:t>
      </w:r>
      <w:proofErr w:type="spellStart"/>
      <w:r w:rsidRPr="00DE5CFD">
        <w:t>memungkinkan</w:t>
      </w:r>
      <w:proofErr w:type="spellEnd"/>
      <w:r w:rsidRPr="00DE5CFD">
        <w:t xml:space="preserve"> </w:t>
      </w:r>
      <w:proofErr w:type="spellStart"/>
      <w:r w:rsidRPr="00DE5CFD">
        <w:t>lebih</w:t>
      </w:r>
      <w:proofErr w:type="spellEnd"/>
      <w:r w:rsidRPr="00DE5CFD">
        <w:t xml:space="preserve"> </w:t>
      </w:r>
      <w:proofErr w:type="spellStart"/>
      <w:r w:rsidRPr="00DE5CFD">
        <w:t>dari</w:t>
      </w:r>
      <w:proofErr w:type="spellEnd"/>
      <w:r w:rsidRPr="00DE5CFD">
        <w:t xml:space="preserve"> </w:t>
      </w:r>
      <w:proofErr w:type="spellStart"/>
      <w:r w:rsidRPr="00DE5CFD">
        <w:t>itu</w:t>
      </w:r>
      <w:proofErr w:type="spellEnd"/>
      <w:r w:rsidRPr="00DE5CFD">
        <w:t xml:space="preserve">, </w:t>
      </w:r>
      <w:proofErr w:type="spellStart"/>
      <w:r w:rsidRPr="00DE5CFD">
        <w:t>ini</w:t>
      </w:r>
      <w:proofErr w:type="spellEnd"/>
      <w:r w:rsidRPr="00DE5CFD">
        <w:t xml:space="preserve"> yang </w:t>
      </w:r>
      <w:proofErr w:type="spellStart"/>
      <w:r w:rsidRPr="00DE5CFD">
        <w:t>be</w:t>
      </w:r>
      <w:r>
        <w:t>nar-benar</w:t>
      </w:r>
      <w:proofErr w:type="spellEnd"/>
      <w:r>
        <w:t xml:space="preserve"> di </w:t>
      </w:r>
      <w:proofErr w:type="spellStart"/>
      <w:r>
        <w:t>telaah</w:t>
      </w:r>
      <w:proofErr w:type="spellEnd"/>
      <w:r>
        <w:t>,” kata dia.</w:t>
      </w:r>
    </w:p>
    <w:p w:rsidR="00DE5CFD" w:rsidRPr="00DE5CFD" w:rsidRDefault="00DE5CFD" w:rsidP="00DE5CFD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E5CFD">
        <w:t>Sebab</w:t>
      </w:r>
      <w:proofErr w:type="spellEnd"/>
      <w:r w:rsidRPr="00DE5CFD">
        <w:t xml:space="preserve"> </w:t>
      </w:r>
      <w:proofErr w:type="spellStart"/>
      <w:r w:rsidRPr="00DE5CFD">
        <w:t>ada</w:t>
      </w:r>
      <w:proofErr w:type="spellEnd"/>
      <w:r w:rsidRPr="00DE5CFD">
        <w:t xml:space="preserve"> </w:t>
      </w:r>
      <w:proofErr w:type="spellStart"/>
      <w:r w:rsidRPr="00DE5CFD">
        <w:t>beberapa</w:t>
      </w:r>
      <w:proofErr w:type="spellEnd"/>
      <w:r w:rsidRPr="00DE5CFD">
        <w:t xml:space="preserve"> item </w:t>
      </w:r>
      <w:proofErr w:type="spellStart"/>
      <w:r w:rsidRPr="00DE5CFD">
        <w:t>kegiatan</w:t>
      </w:r>
      <w:proofErr w:type="spellEnd"/>
      <w:r w:rsidRPr="00DE5CFD">
        <w:t xml:space="preserve"> yang </w:t>
      </w:r>
      <w:proofErr w:type="spellStart"/>
      <w:r w:rsidRPr="00DE5CFD">
        <w:t>sumber</w:t>
      </w:r>
      <w:proofErr w:type="spellEnd"/>
      <w:r w:rsidRPr="00DE5CFD">
        <w:t xml:space="preserve"> </w:t>
      </w:r>
      <w:proofErr w:type="spellStart"/>
      <w:r w:rsidRPr="00DE5CFD">
        <w:t>pendanaannya</w:t>
      </w:r>
      <w:proofErr w:type="spellEnd"/>
      <w:r w:rsidRPr="00DE5CFD">
        <w:t xml:space="preserve"> </w:t>
      </w:r>
      <w:proofErr w:type="spellStart"/>
      <w:r w:rsidRPr="00DE5CFD">
        <w:t>dari</w:t>
      </w:r>
      <w:proofErr w:type="spellEnd"/>
      <w:r w:rsidRPr="00DE5CFD">
        <w:t xml:space="preserve"> BOS, </w:t>
      </w:r>
      <w:proofErr w:type="spellStart"/>
      <w:proofErr w:type="gramStart"/>
      <w:r w:rsidRPr="00DE5CFD">
        <w:t>akan</w:t>
      </w:r>
      <w:proofErr w:type="spellEnd"/>
      <w:proofErr w:type="gramEnd"/>
      <w:r w:rsidRPr="00DE5CFD">
        <w:t xml:space="preserve"> </w:t>
      </w:r>
      <w:proofErr w:type="spellStart"/>
      <w:r w:rsidRPr="00DE5CFD">
        <w:t>dikurangi</w:t>
      </w:r>
      <w:proofErr w:type="spellEnd"/>
      <w:r w:rsidRPr="00DE5CFD">
        <w:t xml:space="preserve">. </w:t>
      </w:r>
      <w:proofErr w:type="spellStart"/>
      <w:r w:rsidRPr="00DE5CFD">
        <w:t>Mengingat</w:t>
      </w:r>
      <w:proofErr w:type="spellEnd"/>
      <w:r w:rsidRPr="00DE5CFD">
        <w:t xml:space="preserve"> </w:t>
      </w:r>
      <w:proofErr w:type="spellStart"/>
      <w:r w:rsidRPr="00DE5CFD">
        <w:t>selama</w:t>
      </w:r>
      <w:proofErr w:type="spellEnd"/>
      <w:r w:rsidRPr="00DE5CFD">
        <w:t xml:space="preserve"> </w:t>
      </w:r>
      <w:proofErr w:type="spellStart"/>
      <w:r w:rsidRPr="00DE5CFD">
        <w:t>pandemi</w:t>
      </w:r>
      <w:proofErr w:type="spellEnd"/>
      <w:r w:rsidRPr="00DE5CFD">
        <w:t xml:space="preserve"> Covid-19, </w:t>
      </w:r>
      <w:proofErr w:type="spellStart"/>
      <w:r w:rsidRPr="00DE5CFD">
        <w:t>kegiatan</w:t>
      </w:r>
      <w:proofErr w:type="spellEnd"/>
      <w:r w:rsidRPr="00DE5CFD">
        <w:t xml:space="preserve"> </w:t>
      </w:r>
      <w:proofErr w:type="spellStart"/>
      <w:r w:rsidRPr="00DE5CFD">
        <w:t>itu</w:t>
      </w:r>
      <w:proofErr w:type="spellEnd"/>
      <w:r w:rsidRPr="00DE5CFD">
        <w:t xml:space="preserve"> </w:t>
      </w:r>
      <w:proofErr w:type="spellStart"/>
      <w:r w:rsidRPr="00DE5CFD">
        <w:t>tidak</w:t>
      </w:r>
      <w:proofErr w:type="spellEnd"/>
      <w:r w:rsidRPr="00DE5CFD">
        <w:t xml:space="preserve"> </w:t>
      </w:r>
      <w:proofErr w:type="spellStart"/>
      <w:r w:rsidRPr="00DE5CFD">
        <w:t>dilaksanakan</w:t>
      </w:r>
      <w:proofErr w:type="spellEnd"/>
      <w:r w:rsidRPr="00DE5CFD">
        <w:t xml:space="preserve">. </w:t>
      </w:r>
      <w:proofErr w:type="spellStart"/>
      <w:r w:rsidRPr="00DE5CFD">
        <w:t>Seperti</w:t>
      </w:r>
      <w:proofErr w:type="spellEnd"/>
      <w:r w:rsidRPr="00DE5CFD">
        <w:t xml:space="preserve"> </w:t>
      </w:r>
      <w:proofErr w:type="spellStart"/>
      <w:r w:rsidRPr="00DE5CFD">
        <w:t>pembelian</w:t>
      </w:r>
      <w:proofErr w:type="spellEnd"/>
      <w:r w:rsidRPr="00DE5CFD">
        <w:t xml:space="preserve"> </w:t>
      </w:r>
      <w:proofErr w:type="spellStart"/>
      <w:r w:rsidRPr="00DE5CFD">
        <w:t>tinta</w:t>
      </w:r>
      <w:proofErr w:type="spellEnd"/>
      <w:r w:rsidRPr="00DE5CFD">
        <w:t xml:space="preserve"> </w:t>
      </w:r>
      <w:proofErr w:type="spellStart"/>
      <w:r w:rsidRPr="00DE5CFD">
        <w:t>dan</w:t>
      </w:r>
      <w:proofErr w:type="spellEnd"/>
      <w:r w:rsidRPr="00DE5CFD">
        <w:t xml:space="preserve"> </w:t>
      </w:r>
      <w:proofErr w:type="spellStart"/>
      <w:r w:rsidRPr="00DE5CFD">
        <w:t>kertas</w:t>
      </w:r>
      <w:proofErr w:type="spellEnd"/>
      <w:r w:rsidRPr="00DE5CFD">
        <w:t xml:space="preserve">, </w:t>
      </w:r>
      <w:proofErr w:type="spellStart"/>
      <w:r w:rsidRPr="00DE5CFD">
        <w:t>perbaikan</w:t>
      </w:r>
      <w:proofErr w:type="spellEnd"/>
      <w:r w:rsidRPr="00DE5CFD">
        <w:t xml:space="preserve"> </w:t>
      </w:r>
      <w:proofErr w:type="spellStart"/>
      <w:r w:rsidRPr="00DE5CFD">
        <w:t>sarana</w:t>
      </w:r>
      <w:proofErr w:type="spellEnd"/>
      <w:r w:rsidRPr="00DE5CFD">
        <w:t xml:space="preserve"> </w:t>
      </w:r>
      <w:proofErr w:type="spellStart"/>
      <w:r w:rsidRPr="00DE5CFD">
        <w:t>bangku</w:t>
      </w:r>
      <w:proofErr w:type="spellEnd"/>
      <w:r w:rsidRPr="00DE5CFD">
        <w:t xml:space="preserve"> </w:t>
      </w:r>
      <w:proofErr w:type="spellStart"/>
      <w:r w:rsidRPr="00DE5CFD">
        <w:t>dan</w:t>
      </w:r>
      <w:proofErr w:type="spellEnd"/>
      <w:r w:rsidRPr="00DE5CFD">
        <w:t xml:space="preserve"> </w:t>
      </w:r>
      <w:proofErr w:type="spellStart"/>
      <w:r w:rsidRPr="00DE5CFD">
        <w:t>meja</w:t>
      </w:r>
      <w:proofErr w:type="spellEnd"/>
      <w:r w:rsidRPr="00DE5CFD">
        <w:t xml:space="preserve">, </w:t>
      </w:r>
      <w:proofErr w:type="spellStart"/>
      <w:r w:rsidRPr="00DE5CFD">
        <w:t>pengadaan</w:t>
      </w:r>
      <w:proofErr w:type="spellEnd"/>
      <w:r w:rsidRPr="00DE5CFD">
        <w:t xml:space="preserve"> </w:t>
      </w:r>
      <w:proofErr w:type="spellStart"/>
      <w:r w:rsidRPr="00DE5CFD">
        <w:t>buku</w:t>
      </w:r>
      <w:proofErr w:type="spellEnd"/>
      <w:r w:rsidRPr="00DE5CFD">
        <w:t xml:space="preserve"> </w:t>
      </w:r>
      <w:proofErr w:type="spellStart"/>
      <w:r w:rsidRPr="00DE5CFD">
        <w:t>dan</w:t>
      </w:r>
      <w:proofErr w:type="spellEnd"/>
      <w:r w:rsidRPr="00DE5CFD">
        <w:t xml:space="preserve"> </w:t>
      </w:r>
      <w:proofErr w:type="spellStart"/>
      <w:r w:rsidRPr="00DE5CFD">
        <w:t>peralatan</w:t>
      </w:r>
      <w:proofErr w:type="spellEnd"/>
      <w:r w:rsidRPr="00DE5CFD">
        <w:t xml:space="preserve"> </w:t>
      </w:r>
      <w:proofErr w:type="spellStart"/>
      <w:r w:rsidRPr="00DE5CFD">
        <w:t>laboratorium</w:t>
      </w:r>
      <w:proofErr w:type="spellEnd"/>
      <w:r w:rsidRPr="00DE5CFD">
        <w:t>. ”</w:t>
      </w:r>
      <w:proofErr w:type="spellStart"/>
      <w:r w:rsidRPr="00DE5CFD">
        <w:t>Saat</w:t>
      </w:r>
      <w:proofErr w:type="spellEnd"/>
      <w:r w:rsidRPr="00DE5CFD">
        <w:t xml:space="preserve"> </w:t>
      </w:r>
      <w:proofErr w:type="spellStart"/>
      <w:r w:rsidRPr="00DE5CFD">
        <w:t>sekarang</w:t>
      </w:r>
      <w:proofErr w:type="spellEnd"/>
      <w:r w:rsidRPr="00DE5CFD">
        <w:t xml:space="preserve">, </w:t>
      </w:r>
      <w:proofErr w:type="spellStart"/>
      <w:r w:rsidRPr="00DE5CFD">
        <w:t>hal</w:t>
      </w:r>
      <w:proofErr w:type="spellEnd"/>
      <w:r w:rsidRPr="00DE5CFD">
        <w:t xml:space="preserve"> </w:t>
      </w:r>
      <w:proofErr w:type="spellStart"/>
      <w:r w:rsidRPr="00DE5CFD">
        <w:t>itu</w:t>
      </w:r>
      <w:proofErr w:type="spellEnd"/>
      <w:r w:rsidRPr="00DE5CFD">
        <w:t xml:space="preserve"> </w:t>
      </w:r>
      <w:proofErr w:type="spellStart"/>
      <w:r w:rsidRPr="00DE5CFD">
        <w:t>belum</w:t>
      </w:r>
      <w:proofErr w:type="spellEnd"/>
      <w:r w:rsidRPr="00DE5CFD">
        <w:t xml:space="preserve"> </w:t>
      </w:r>
      <w:proofErr w:type="spellStart"/>
      <w:r w:rsidRPr="00DE5CFD">
        <w:t>dibutuhkan</w:t>
      </w:r>
      <w:proofErr w:type="spellEnd"/>
      <w:r w:rsidRPr="00DE5CFD">
        <w:t xml:space="preserve"> </w:t>
      </w:r>
      <w:proofErr w:type="spellStart"/>
      <w:r w:rsidRPr="00DE5CFD">
        <w:t>segera</w:t>
      </w:r>
      <w:proofErr w:type="spellEnd"/>
      <w:r w:rsidRPr="00DE5CFD">
        <w:t xml:space="preserve">, yang </w:t>
      </w:r>
      <w:proofErr w:type="spellStart"/>
      <w:r w:rsidRPr="00DE5CFD">
        <w:t>diperlukan</w:t>
      </w:r>
      <w:proofErr w:type="spellEnd"/>
      <w:r w:rsidRPr="00DE5CFD">
        <w:t xml:space="preserve"> </w:t>
      </w:r>
      <w:proofErr w:type="spellStart"/>
      <w:r w:rsidRPr="00DE5CFD">
        <w:t>saat</w:t>
      </w:r>
      <w:proofErr w:type="spellEnd"/>
      <w:r w:rsidRPr="00DE5CFD">
        <w:t xml:space="preserve"> </w:t>
      </w:r>
      <w:proofErr w:type="spellStart"/>
      <w:r w:rsidRPr="00DE5CFD">
        <w:t>ini</w:t>
      </w:r>
      <w:proofErr w:type="spellEnd"/>
      <w:r w:rsidRPr="00DE5CFD">
        <w:t xml:space="preserve"> </w:t>
      </w:r>
      <w:proofErr w:type="spellStart"/>
      <w:r w:rsidRPr="00DE5CFD">
        <w:t>sesungguhnya</w:t>
      </w:r>
      <w:proofErr w:type="spellEnd"/>
      <w:r w:rsidRPr="00DE5CFD">
        <w:t>,</w:t>
      </w:r>
      <w:r>
        <w:t xml:space="preserve"> </w:t>
      </w:r>
      <w:proofErr w:type="spellStart"/>
      <w:r>
        <w:t>layanan</w:t>
      </w:r>
      <w:proofErr w:type="spellEnd"/>
      <w:r>
        <w:t xml:space="preserve"> daring </w:t>
      </w:r>
      <w:proofErr w:type="spellStart"/>
      <w:r>
        <w:t>itu</w:t>
      </w:r>
      <w:proofErr w:type="spellEnd"/>
      <w:r>
        <w:t xml:space="preserve">,” </w:t>
      </w:r>
      <w:proofErr w:type="spellStart"/>
      <w:r>
        <w:t>tegasnya</w:t>
      </w:r>
      <w:proofErr w:type="spellEnd"/>
      <w:r>
        <w:t>.</w:t>
      </w:r>
    </w:p>
    <w:p w:rsidR="00DE5CFD" w:rsidRPr="00DE5CFD" w:rsidRDefault="00DE5CFD" w:rsidP="00DE5CFD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DE5CFD">
        <w:t>Dikbud</w:t>
      </w:r>
      <w:proofErr w:type="spellEnd"/>
      <w:r w:rsidRPr="00DE5CFD">
        <w:t xml:space="preserve"> NTB </w:t>
      </w:r>
      <w:proofErr w:type="spellStart"/>
      <w:r w:rsidRPr="00DE5CFD">
        <w:t>berjanji</w:t>
      </w:r>
      <w:proofErr w:type="spellEnd"/>
      <w:r w:rsidRPr="00DE5CFD">
        <w:t xml:space="preserve">, </w:t>
      </w:r>
      <w:proofErr w:type="spellStart"/>
      <w:r w:rsidRPr="00DE5CFD">
        <w:t>juknis</w:t>
      </w:r>
      <w:proofErr w:type="spellEnd"/>
      <w:r w:rsidRPr="00DE5CFD">
        <w:t xml:space="preserve"> </w:t>
      </w:r>
      <w:proofErr w:type="spellStart"/>
      <w:r w:rsidRPr="00DE5CFD">
        <w:t>tersebut</w:t>
      </w:r>
      <w:proofErr w:type="spellEnd"/>
      <w:r w:rsidRPr="00DE5CFD">
        <w:t xml:space="preserve"> </w:t>
      </w:r>
      <w:proofErr w:type="spellStart"/>
      <w:proofErr w:type="gramStart"/>
      <w:r w:rsidRPr="00DE5CFD">
        <w:t>akan</w:t>
      </w:r>
      <w:proofErr w:type="spellEnd"/>
      <w:proofErr w:type="gramEnd"/>
      <w:r w:rsidRPr="00DE5CFD">
        <w:t xml:space="preserve"> </w:t>
      </w:r>
      <w:proofErr w:type="spellStart"/>
      <w:r w:rsidRPr="00DE5CFD">
        <w:t>keluar</w:t>
      </w:r>
      <w:proofErr w:type="spellEnd"/>
      <w:r w:rsidRPr="00DE5CFD">
        <w:t xml:space="preserve"> </w:t>
      </w:r>
      <w:proofErr w:type="spellStart"/>
      <w:r w:rsidRPr="00DE5CFD">
        <w:t>dalam</w:t>
      </w:r>
      <w:proofErr w:type="spellEnd"/>
      <w:r w:rsidRPr="00DE5CFD">
        <w:t xml:space="preserve"> </w:t>
      </w:r>
      <w:proofErr w:type="spellStart"/>
      <w:r w:rsidRPr="00DE5CFD">
        <w:t>waktu</w:t>
      </w:r>
      <w:proofErr w:type="spellEnd"/>
      <w:r w:rsidRPr="00DE5CFD">
        <w:t xml:space="preserve"> </w:t>
      </w:r>
      <w:proofErr w:type="spellStart"/>
      <w:r w:rsidRPr="00DE5CFD">
        <w:t>dekat</w:t>
      </w:r>
      <w:proofErr w:type="spellEnd"/>
      <w:r w:rsidRPr="00DE5CFD">
        <w:t xml:space="preserve">. Agar </w:t>
      </w:r>
      <w:proofErr w:type="spellStart"/>
      <w:r w:rsidRPr="00DE5CFD">
        <w:t>kepala</w:t>
      </w:r>
      <w:proofErr w:type="spellEnd"/>
      <w:r w:rsidRPr="00DE5CFD">
        <w:t xml:space="preserve"> </w:t>
      </w:r>
      <w:proofErr w:type="spellStart"/>
      <w:r w:rsidRPr="00DE5CFD">
        <w:t>sekolah</w:t>
      </w:r>
      <w:proofErr w:type="spellEnd"/>
      <w:r w:rsidRPr="00DE5CFD">
        <w:t xml:space="preserve">, </w:t>
      </w:r>
      <w:proofErr w:type="spellStart"/>
      <w:r w:rsidRPr="00DE5CFD">
        <w:t>segera</w:t>
      </w:r>
      <w:proofErr w:type="spellEnd"/>
      <w:r w:rsidRPr="00DE5CFD">
        <w:t xml:space="preserve"> </w:t>
      </w:r>
      <w:proofErr w:type="spellStart"/>
      <w:r w:rsidRPr="00DE5CFD">
        <w:t>mengeksekusinya</w:t>
      </w:r>
      <w:proofErr w:type="spellEnd"/>
      <w:r w:rsidRPr="00DE5CFD">
        <w:t xml:space="preserve">. </w:t>
      </w:r>
      <w:proofErr w:type="spellStart"/>
      <w:r w:rsidRPr="00DE5CFD">
        <w:t>Aidy</w:t>
      </w:r>
      <w:proofErr w:type="spellEnd"/>
      <w:r w:rsidRPr="00DE5CFD">
        <w:t xml:space="preserve"> </w:t>
      </w:r>
      <w:proofErr w:type="spellStart"/>
      <w:r w:rsidRPr="00DE5CFD">
        <w:t>menyebut</w:t>
      </w:r>
      <w:proofErr w:type="spellEnd"/>
      <w:r w:rsidRPr="00DE5CFD">
        <w:t xml:space="preserve">, </w:t>
      </w:r>
      <w:proofErr w:type="spellStart"/>
      <w:r w:rsidRPr="00DE5CFD">
        <w:t>pihaknya</w:t>
      </w:r>
      <w:proofErr w:type="spellEnd"/>
      <w:r w:rsidRPr="00DE5CFD">
        <w:t xml:space="preserve"> </w:t>
      </w:r>
      <w:proofErr w:type="spellStart"/>
      <w:r w:rsidRPr="00DE5CFD">
        <w:t>harus</w:t>
      </w:r>
      <w:proofErr w:type="spellEnd"/>
      <w:r w:rsidRPr="00DE5CFD">
        <w:t xml:space="preserve"> </w:t>
      </w:r>
      <w:proofErr w:type="spellStart"/>
      <w:r w:rsidRPr="00DE5CFD">
        <w:t>benar-benar</w:t>
      </w:r>
      <w:proofErr w:type="spellEnd"/>
      <w:r w:rsidRPr="00DE5CFD">
        <w:t xml:space="preserve"> </w:t>
      </w:r>
      <w:proofErr w:type="spellStart"/>
      <w:r w:rsidRPr="00DE5CFD">
        <w:t>menyelami</w:t>
      </w:r>
      <w:proofErr w:type="spellEnd"/>
      <w:r w:rsidRPr="00DE5CFD">
        <w:t xml:space="preserve"> </w:t>
      </w:r>
      <w:proofErr w:type="spellStart"/>
      <w:r w:rsidRPr="00DE5CFD">
        <w:t>makna</w:t>
      </w:r>
      <w:proofErr w:type="spellEnd"/>
      <w:r w:rsidRPr="00DE5CFD">
        <w:t xml:space="preserve"> </w:t>
      </w:r>
      <w:proofErr w:type="spellStart"/>
      <w:r w:rsidRPr="00DE5CFD">
        <w:t>pemenuhan</w:t>
      </w:r>
      <w:proofErr w:type="spellEnd"/>
      <w:r w:rsidRPr="00DE5CFD">
        <w:t xml:space="preserve"> jam </w:t>
      </w:r>
      <w:proofErr w:type="spellStart"/>
      <w:r w:rsidRPr="00DE5CFD">
        <w:t>mengajar</w:t>
      </w:r>
      <w:proofErr w:type="spellEnd"/>
      <w:r w:rsidRPr="00DE5CFD">
        <w:t xml:space="preserve">. </w:t>
      </w:r>
      <w:proofErr w:type="spellStart"/>
      <w:proofErr w:type="gramStart"/>
      <w:r w:rsidRPr="00DE5CFD">
        <w:t>Apa</w:t>
      </w:r>
      <w:proofErr w:type="spellEnd"/>
      <w:proofErr w:type="gramEnd"/>
      <w:r w:rsidRPr="00DE5CFD">
        <w:t xml:space="preserve"> </w:t>
      </w:r>
      <w:proofErr w:type="spellStart"/>
      <w:r w:rsidRPr="00DE5CFD">
        <w:t>maksudnya</w:t>
      </w:r>
      <w:proofErr w:type="spellEnd"/>
      <w:r w:rsidRPr="00DE5CFD">
        <w:t xml:space="preserve">, </w:t>
      </w:r>
      <w:proofErr w:type="spellStart"/>
      <w:r w:rsidRPr="00DE5CFD">
        <w:t>untuk</w:t>
      </w:r>
      <w:proofErr w:type="spellEnd"/>
      <w:r w:rsidRPr="00DE5CFD">
        <w:t xml:space="preserve"> </w:t>
      </w:r>
      <w:proofErr w:type="spellStart"/>
      <w:r w:rsidRPr="00DE5CFD">
        <w:t>gaji</w:t>
      </w:r>
      <w:proofErr w:type="spellEnd"/>
      <w:r w:rsidRPr="00DE5CFD">
        <w:t xml:space="preserve"> guru </w:t>
      </w:r>
      <w:proofErr w:type="spellStart"/>
      <w:r w:rsidRPr="00DE5CFD">
        <w:t>honorer</w:t>
      </w:r>
      <w:proofErr w:type="spellEnd"/>
      <w:r w:rsidRPr="00DE5CFD">
        <w:t xml:space="preserve"> yang </w:t>
      </w:r>
      <w:proofErr w:type="spellStart"/>
      <w:r w:rsidRPr="00DE5CFD">
        <w:t>layak</w:t>
      </w:r>
      <w:proofErr w:type="spellEnd"/>
      <w:r w:rsidRPr="00DE5CFD">
        <w:t xml:space="preserve"> </w:t>
      </w:r>
      <w:proofErr w:type="spellStart"/>
      <w:r w:rsidRPr="00DE5CFD">
        <w:t>diberikan</w:t>
      </w:r>
      <w:proofErr w:type="spellEnd"/>
      <w:r w:rsidRPr="00DE5CFD">
        <w:t xml:space="preserve"> </w:t>
      </w:r>
      <w:proofErr w:type="spellStart"/>
      <w:r w:rsidRPr="00DE5CFD">
        <w:t>dari</w:t>
      </w:r>
      <w:proofErr w:type="spellEnd"/>
      <w:r w:rsidRPr="00DE5CFD">
        <w:t xml:space="preserve"> dana BOS. ”Agar </w:t>
      </w:r>
      <w:proofErr w:type="spellStart"/>
      <w:r w:rsidRPr="00DE5CFD">
        <w:t>kita</w:t>
      </w:r>
      <w:proofErr w:type="spellEnd"/>
      <w:r w:rsidRPr="00DE5CFD">
        <w:t xml:space="preserve"> </w:t>
      </w:r>
      <w:proofErr w:type="spellStart"/>
      <w:r w:rsidRPr="00DE5CFD">
        <w:t>punya</w:t>
      </w:r>
      <w:proofErr w:type="spellEnd"/>
      <w:r w:rsidRPr="00DE5CFD">
        <w:t xml:space="preserve"> </w:t>
      </w:r>
      <w:proofErr w:type="spellStart"/>
      <w:r w:rsidRPr="00DE5CFD">
        <w:t>acuan</w:t>
      </w:r>
      <w:proofErr w:type="spellEnd"/>
      <w:r w:rsidRPr="00DE5CFD">
        <w:t xml:space="preserve"> </w:t>
      </w:r>
      <w:proofErr w:type="spellStart"/>
      <w:r w:rsidRPr="00DE5CFD">
        <w:t>at</w:t>
      </w:r>
      <w:r>
        <w:t>au</w:t>
      </w:r>
      <w:proofErr w:type="spellEnd"/>
      <w:r>
        <w:t xml:space="preserve"> </w:t>
      </w:r>
      <w:proofErr w:type="spellStart"/>
      <w:r>
        <w:t>rambu-rambunya</w:t>
      </w:r>
      <w:proofErr w:type="spellEnd"/>
      <w:r>
        <w:t xml:space="preserve">,” </w:t>
      </w:r>
      <w:proofErr w:type="spellStart"/>
      <w:r>
        <w:t>tutup</w:t>
      </w:r>
      <w:proofErr w:type="spellEnd"/>
      <w:r>
        <w:t xml:space="preserve"> </w:t>
      </w:r>
      <w:proofErr w:type="spellStart"/>
      <w:r>
        <w:t>Aidy</w:t>
      </w:r>
      <w:proofErr w:type="spellEnd"/>
      <w:r>
        <w:t>.</w:t>
      </w:r>
    </w:p>
    <w:p w:rsidR="00BF37A7" w:rsidRPr="00DE5CFD" w:rsidRDefault="00DE5CFD" w:rsidP="00DE5CFD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 w:rsidRPr="00DE5CFD">
        <w:t>Kepala</w:t>
      </w:r>
      <w:proofErr w:type="spellEnd"/>
      <w:r w:rsidRPr="00DE5CFD">
        <w:t xml:space="preserve"> </w:t>
      </w:r>
      <w:proofErr w:type="spellStart"/>
      <w:r w:rsidRPr="00DE5CFD">
        <w:t>Seksi</w:t>
      </w:r>
      <w:proofErr w:type="spellEnd"/>
      <w:r w:rsidRPr="00DE5CFD">
        <w:t xml:space="preserve"> </w:t>
      </w:r>
      <w:proofErr w:type="spellStart"/>
      <w:r w:rsidRPr="00DE5CFD">
        <w:t>Kurikulum</w:t>
      </w:r>
      <w:proofErr w:type="spellEnd"/>
      <w:r w:rsidRPr="00DE5CFD">
        <w:t xml:space="preserve"> </w:t>
      </w:r>
      <w:proofErr w:type="spellStart"/>
      <w:r w:rsidRPr="00DE5CFD">
        <w:t>Bidang</w:t>
      </w:r>
      <w:proofErr w:type="spellEnd"/>
      <w:r w:rsidRPr="00DE5CFD">
        <w:t xml:space="preserve"> </w:t>
      </w:r>
      <w:proofErr w:type="spellStart"/>
      <w:r w:rsidRPr="00DE5CFD">
        <w:t>Pembinaan</w:t>
      </w:r>
      <w:proofErr w:type="spellEnd"/>
      <w:r w:rsidRPr="00DE5CFD">
        <w:t xml:space="preserve"> SMA </w:t>
      </w:r>
      <w:proofErr w:type="spellStart"/>
      <w:r w:rsidRPr="00DE5CFD">
        <w:t>Dinas</w:t>
      </w:r>
      <w:proofErr w:type="spellEnd"/>
      <w:r w:rsidRPr="00DE5CFD">
        <w:t xml:space="preserve"> </w:t>
      </w:r>
      <w:proofErr w:type="spellStart"/>
      <w:r w:rsidRPr="00DE5CFD">
        <w:t>Dikbud</w:t>
      </w:r>
      <w:proofErr w:type="spellEnd"/>
      <w:r w:rsidRPr="00DE5CFD">
        <w:t xml:space="preserve"> NTB </w:t>
      </w:r>
      <w:proofErr w:type="spellStart"/>
      <w:r w:rsidRPr="00DE5CFD">
        <w:t>Purni</w:t>
      </w:r>
      <w:proofErr w:type="spellEnd"/>
      <w:r w:rsidRPr="00DE5CFD">
        <w:t xml:space="preserve"> </w:t>
      </w:r>
      <w:proofErr w:type="spellStart"/>
      <w:r w:rsidRPr="00DE5CFD">
        <w:t>Susanto</w:t>
      </w:r>
      <w:proofErr w:type="spellEnd"/>
      <w:r w:rsidRPr="00DE5CFD">
        <w:t xml:space="preserve"> </w:t>
      </w:r>
      <w:proofErr w:type="spellStart"/>
      <w:r w:rsidRPr="00DE5CFD">
        <w:t>mengatakan</w:t>
      </w:r>
      <w:proofErr w:type="spellEnd"/>
      <w:r w:rsidRPr="00DE5CFD">
        <w:t xml:space="preserve">, </w:t>
      </w:r>
      <w:proofErr w:type="spellStart"/>
      <w:r w:rsidRPr="00DE5CFD">
        <w:t>dalam</w:t>
      </w:r>
      <w:proofErr w:type="spellEnd"/>
      <w:r w:rsidRPr="00DE5CFD">
        <w:t xml:space="preserve"> </w:t>
      </w:r>
      <w:proofErr w:type="spellStart"/>
      <w:r w:rsidRPr="00DE5CFD">
        <w:t>menentukan</w:t>
      </w:r>
      <w:proofErr w:type="spellEnd"/>
      <w:r w:rsidRPr="00DE5CFD">
        <w:t xml:space="preserve"> </w:t>
      </w:r>
      <w:proofErr w:type="spellStart"/>
      <w:r w:rsidRPr="00DE5CFD">
        <w:t>pemenuhan</w:t>
      </w:r>
      <w:proofErr w:type="spellEnd"/>
      <w:r w:rsidRPr="00DE5CFD">
        <w:t xml:space="preserve"> jam </w:t>
      </w:r>
      <w:proofErr w:type="spellStart"/>
      <w:r w:rsidRPr="00DE5CFD">
        <w:t>mengajar</w:t>
      </w:r>
      <w:proofErr w:type="spellEnd"/>
      <w:r w:rsidRPr="00DE5CFD">
        <w:t xml:space="preserve"> guru </w:t>
      </w:r>
      <w:proofErr w:type="spellStart"/>
      <w:r w:rsidRPr="00DE5CFD">
        <w:t>honorer</w:t>
      </w:r>
      <w:proofErr w:type="spellEnd"/>
      <w:r w:rsidRPr="00DE5CFD">
        <w:t xml:space="preserve">, </w:t>
      </w:r>
      <w:proofErr w:type="spellStart"/>
      <w:r w:rsidRPr="00DE5CFD">
        <w:t>bisa</w:t>
      </w:r>
      <w:proofErr w:type="spellEnd"/>
      <w:r w:rsidRPr="00DE5CFD">
        <w:t xml:space="preserve"> </w:t>
      </w:r>
      <w:proofErr w:type="spellStart"/>
      <w:r w:rsidRPr="00DE5CFD">
        <w:t>melalui</w:t>
      </w:r>
      <w:proofErr w:type="spellEnd"/>
      <w:r w:rsidRPr="00DE5CFD">
        <w:t xml:space="preserve"> </w:t>
      </w:r>
      <w:proofErr w:type="spellStart"/>
      <w:r w:rsidRPr="00DE5CFD">
        <w:lastRenderedPageBreak/>
        <w:t>evaluasi</w:t>
      </w:r>
      <w:proofErr w:type="spellEnd"/>
      <w:r w:rsidRPr="00DE5CFD">
        <w:t xml:space="preserve"> </w:t>
      </w:r>
      <w:proofErr w:type="spellStart"/>
      <w:r w:rsidRPr="00DE5CFD">
        <w:t>berkala</w:t>
      </w:r>
      <w:proofErr w:type="spellEnd"/>
      <w:r w:rsidRPr="00DE5CFD">
        <w:t xml:space="preserve">, yang </w:t>
      </w:r>
      <w:proofErr w:type="spellStart"/>
      <w:r w:rsidRPr="00DE5CFD">
        <w:t>dikirimkan</w:t>
      </w:r>
      <w:proofErr w:type="spellEnd"/>
      <w:r w:rsidRPr="00DE5CFD">
        <w:t xml:space="preserve"> </w:t>
      </w:r>
      <w:proofErr w:type="spellStart"/>
      <w:r w:rsidRPr="00DE5CFD">
        <w:t>sekolah</w:t>
      </w:r>
      <w:proofErr w:type="spellEnd"/>
      <w:r w:rsidRPr="00DE5CFD">
        <w:t xml:space="preserve">. ”Dari </w:t>
      </w:r>
      <w:proofErr w:type="spellStart"/>
      <w:r w:rsidRPr="00DE5CFD">
        <w:t>sini</w:t>
      </w:r>
      <w:proofErr w:type="spellEnd"/>
      <w:r w:rsidRPr="00DE5CFD">
        <w:t xml:space="preserve">, kami </w:t>
      </w:r>
      <w:proofErr w:type="spellStart"/>
      <w:r w:rsidRPr="00DE5CFD">
        <w:t>bisa</w:t>
      </w:r>
      <w:proofErr w:type="spellEnd"/>
      <w:r w:rsidRPr="00DE5CFD">
        <w:t xml:space="preserve"> </w:t>
      </w:r>
      <w:proofErr w:type="spellStart"/>
      <w:r w:rsidRPr="00DE5CFD">
        <w:t>memantau</w:t>
      </w:r>
      <w:proofErr w:type="spellEnd"/>
      <w:r w:rsidRPr="00DE5CFD">
        <w:t xml:space="preserve">, </w:t>
      </w:r>
      <w:proofErr w:type="spellStart"/>
      <w:r w:rsidRPr="00DE5CFD">
        <w:t>apakah</w:t>
      </w:r>
      <w:proofErr w:type="spellEnd"/>
      <w:r w:rsidRPr="00DE5CFD">
        <w:t xml:space="preserve"> </w:t>
      </w:r>
      <w:proofErr w:type="spellStart"/>
      <w:r w:rsidRPr="00DE5CFD">
        <w:t>semua</w:t>
      </w:r>
      <w:proofErr w:type="spellEnd"/>
      <w:r w:rsidRPr="00DE5CFD">
        <w:t xml:space="preserve"> guru </w:t>
      </w:r>
      <w:proofErr w:type="spellStart"/>
      <w:r w:rsidRPr="00DE5CFD">
        <w:t>menjalankan</w:t>
      </w:r>
      <w:proofErr w:type="spellEnd"/>
      <w:r w:rsidRPr="00DE5CFD">
        <w:t xml:space="preserve"> </w:t>
      </w:r>
      <w:proofErr w:type="spellStart"/>
      <w:r w:rsidRPr="00DE5CFD">
        <w:t>tugasnya</w:t>
      </w:r>
      <w:proofErr w:type="spellEnd"/>
      <w:r w:rsidRPr="00DE5CFD">
        <w:t xml:space="preserve">, </w:t>
      </w:r>
      <w:proofErr w:type="spellStart"/>
      <w:r w:rsidRPr="00DE5CFD">
        <w:t>dari</w:t>
      </w:r>
      <w:proofErr w:type="spellEnd"/>
      <w:r w:rsidRPr="00DE5CFD">
        <w:t xml:space="preserve"> </w:t>
      </w:r>
      <w:proofErr w:type="spellStart"/>
      <w:r w:rsidRPr="00DE5CFD">
        <w:t>evaluasi</w:t>
      </w:r>
      <w:proofErr w:type="spellEnd"/>
      <w:r w:rsidRPr="00DE5CFD">
        <w:t xml:space="preserve"> </w:t>
      </w:r>
      <w:proofErr w:type="spellStart"/>
      <w:r w:rsidRPr="00DE5CFD">
        <w:t>mingguan</w:t>
      </w:r>
      <w:proofErr w:type="spellEnd"/>
      <w:r w:rsidRPr="00DE5CFD">
        <w:t xml:space="preserve">, </w:t>
      </w:r>
      <w:proofErr w:type="spellStart"/>
      <w:r w:rsidRPr="00DE5CFD">
        <w:t>jadi</w:t>
      </w:r>
      <w:proofErr w:type="spellEnd"/>
      <w:r w:rsidRPr="00DE5CFD">
        <w:t xml:space="preserve"> </w:t>
      </w:r>
      <w:proofErr w:type="spellStart"/>
      <w:r w:rsidRPr="00DE5CFD">
        <w:t>saat</w:t>
      </w:r>
      <w:proofErr w:type="spellEnd"/>
      <w:r w:rsidRPr="00DE5CFD">
        <w:t xml:space="preserve"> </w:t>
      </w:r>
      <w:proofErr w:type="spellStart"/>
      <w:r w:rsidRPr="00DE5CFD">
        <w:t>ini</w:t>
      </w:r>
      <w:proofErr w:type="spellEnd"/>
      <w:r w:rsidRPr="00DE5CFD">
        <w:t xml:space="preserve"> </w:t>
      </w:r>
      <w:proofErr w:type="spellStart"/>
      <w:r w:rsidRPr="00DE5CFD">
        <w:t>sekolah</w:t>
      </w:r>
      <w:proofErr w:type="spellEnd"/>
      <w:r w:rsidRPr="00DE5CFD">
        <w:t xml:space="preserve"> </w:t>
      </w:r>
      <w:proofErr w:type="spellStart"/>
      <w:r w:rsidRPr="00DE5CFD">
        <w:t>mengirimkan</w:t>
      </w:r>
      <w:proofErr w:type="spellEnd"/>
      <w:r w:rsidRPr="00DE5CFD">
        <w:t xml:space="preserve"> </w:t>
      </w:r>
      <w:proofErr w:type="spellStart"/>
      <w:r w:rsidRPr="00DE5CFD">
        <w:t>perkembangan</w:t>
      </w:r>
      <w:proofErr w:type="spellEnd"/>
      <w:r w:rsidRPr="00DE5CFD">
        <w:t xml:space="preserve"> </w:t>
      </w:r>
      <w:proofErr w:type="spellStart"/>
      <w:r w:rsidRPr="00DE5CFD">
        <w:t>metode</w:t>
      </w:r>
      <w:proofErr w:type="spellEnd"/>
      <w:r w:rsidRPr="00DE5CFD">
        <w:t xml:space="preserve"> </w:t>
      </w:r>
      <w:proofErr w:type="spellStart"/>
      <w:r w:rsidRPr="00DE5CFD">
        <w:t>pembelajaran</w:t>
      </w:r>
      <w:proofErr w:type="spellEnd"/>
      <w:r w:rsidRPr="00DE5CFD">
        <w:t xml:space="preserve"> daring </w:t>
      </w:r>
      <w:proofErr w:type="spellStart"/>
      <w:r w:rsidRPr="00DE5CFD">
        <w:t>itu</w:t>
      </w:r>
      <w:proofErr w:type="spellEnd"/>
      <w:r w:rsidRPr="00DE5CFD">
        <w:t xml:space="preserve">,” </w:t>
      </w:r>
      <w:proofErr w:type="spellStart"/>
      <w:r w:rsidRPr="00DE5CFD">
        <w:t>tandasnya</w:t>
      </w:r>
      <w:proofErr w:type="spellEnd"/>
      <w:r w:rsidRPr="00DE5CFD">
        <w:t>. (</w:t>
      </w:r>
      <w:proofErr w:type="spellStart"/>
      <w:proofErr w:type="gramStart"/>
      <w:r w:rsidRPr="00DE5CFD">
        <w:t>yun</w:t>
      </w:r>
      <w:proofErr w:type="spellEnd"/>
      <w:r w:rsidRPr="00DE5CFD">
        <w:t>/r9</w:t>
      </w:r>
      <w:proofErr w:type="gramEnd"/>
      <w:r w:rsidRPr="00DE5CFD">
        <w:t>)</w:t>
      </w:r>
    </w:p>
    <w:p w:rsidR="00BF37A7" w:rsidRDefault="00BF37A7" w:rsidP="00955CDE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</w:p>
    <w:p w:rsidR="003C55BF" w:rsidRPr="00955CDE" w:rsidRDefault="003C55BF" w:rsidP="00955CDE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rFonts w:ascii="Montserrat" w:hAnsi="Montserrat"/>
          <w:color w:val="222222"/>
        </w:rPr>
      </w:pPr>
      <w:proofErr w:type="spellStart"/>
      <w:r w:rsidRPr="00FD1D95">
        <w:rPr>
          <w:b/>
        </w:rPr>
        <w:t>Sumber</w:t>
      </w:r>
      <w:proofErr w:type="spellEnd"/>
      <w:r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BF37A7" w:rsidRDefault="00877E47" w:rsidP="00DE5CFD">
      <w:pPr>
        <w:spacing w:after="0" w:line="360" w:lineRule="auto"/>
        <w:jc w:val="both"/>
      </w:pPr>
      <w:proofErr w:type="gramStart"/>
      <w:r w:rsidRPr="00FD1D95">
        <w:rPr>
          <w:rFonts w:ascii="Times New Roman" w:hAnsi="Times New Roman" w:cs="Times New Roman"/>
          <w:sz w:val="24"/>
          <w:szCs w:val="24"/>
        </w:rPr>
        <w:t>1</w:t>
      </w:r>
      <w:r w:rsidR="00BF37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5CFD">
        <w:fldChar w:fldCharType="begin"/>
      </w:r>
      <w:r w:rsidR="00DE5CFD">
        <w:instrText xml:space="preserve"> HYPERLINK "https://lombokpost.jawapos.com/pendidikan/20/04/2020/tenang-dikbud-ntb-segera-terbitkan-juknis-penggajian-guru-honorer/" </w:instrText>
      </w:r>
      <w:r w:rsidR="00DE5CFD">
        <w:fldChar w:fldCharType="separate"/>
      </w:r>
      <w:r w:rsidR="00DE5CFD">
        <w:rPr>
          <w:rStyle w:val="Hyperlink"/>
        </w:rPr>
        <w:t>https://lombokpost.jawapos.com/pendidikan/20/04/2020/tenang-dikbud-ntb-segera-terbitkan-juknis-penggajian-guru-honorer/</w:t>
      </w:r>
      <w:r w:rsidR="00DE5CFD">
        <w:fldChar w:fldCharType="end"/>
      </w:r>
      <w:r w:rsidR="00DE5CFD">
        <w:t xml:space="preserve"> (Lombok Post 20 April 2020)</w:t>
      </w:r>
    </w:p>
    <w:p w:rsidR="00DE5CFD" w:rsidRDefault="00DE5CFD" w:rsidP="00DE5CFD">
      <w:pPr>
        <w:spacing w:after="0" w:line="360" w:lineRule="auto"/>
        <w:jc w:val="both"/>
      </w:pPr>
      <w:proofErr w:type="gramStart"/>
      <w:r>
        <w:t>2.</w:t>
      </w:r>
      <w:proofErr w:type="gramEnd"/>
      <w:r>
        <w:fldChar w:fldCharType="begin"/>
      </w:r>
      <w:r>
        <w:instrText xml:space="preserve"> HYPERLINK "https://www.suarantb.com/pendidikan/2020/294106/Syarat.NUPTK.untuk.Gaji.Guru.Honorer.dari.Dana.BOS.Dihapus/" </w:instrText>
      </w:r>
      <w:r>
        <w:fldChar w:fldCharType="separate"/>
      </w:r>
      <w:r>
        <w:rPr>
          <w:rStyle w:val="Hyperlink"/>
        </w:rPr>
        <w:t>https://www.suarantb.com/pendidikan/2020/294106/Syarat.NUPTK.untuk.Gaji.Guru.Honorer.dari.Dana.BOS.Dihapus/</w:t>
      </w:r>
      <w:r>
        <w:fldChar w:fldCharType="end"/>
      </w:r>
      <w:r>
        <w:t xml:space="preserve"> (</w:t>
      </w:r>
      <w:proofErr w:type="spellStart"/>
      <w:r>
        <w:t>Suara</w:t>
      </w:r>
      <w:proofErr w:type="spellEnd"/>
      <w:r>
        <w:t xml:space="preserve"> NTB 17 April 2020)</w:t>
      </w:r>
    </w:p>
    <w:p w:rsidR="004637A2" w:rsidRPr="004637A2" w:rsidRDefault="004637A2" w:rsidP="00955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61" w:rsidRDefault="008A613F" w:rsidP="00684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A50"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BE51AC" w:rsidRPr="00BE51AC" w:rsidRDefault="00BE51AC" w:rsidP="00BE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1A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penetap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Kedaruratan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Covid-19 ya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1AC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BE51AC">
        <w:rPr>
          <w:rFonts w:ascii="Times New Roman" w:hAnsi="Times New Roman" w:cs="Times New Roman"/>
          <w:sz w:val="24"/>
          <w:szCs w:val="24"/>
        </w:rPr>
        <w:t xml:space="preserve"> BOS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BE51AC" w:rsidRPr="00BE51AC" w:rsidRDefault="00BE51AC" w:rsidP="00BE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1A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proofErr w:type="gram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>:</w:t>
      </w:r>
    </w:p>
    <w:p w:rsidR="00BE51AC" w:rsidRPr="00BE51AC" w:rsidRDefault="00BE51AC" w:rsidP="00BE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1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51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lang</w:t>
      </w:r>
      <w:r>
        <w:rPr>
          <w:rFonts w:ascii="Times New Roman" w:hAnsi="Times New Roman" w:cs="Times New Roman"/>
          <w:sz w:val="24"/>
          <w:szCs w:val="24"/>
        </w:rPr>
        <w:t>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pulsa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BE51AC" w:rsidRPr="00BE51AC" w:rsidRDefault="00BE51AC" w:rsidP="00BE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1A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E51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pembiayaa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1AC">
        <w:rPr>
          <w:rFonts w:ascii="Times New Roman" w:hAnsi="Times New Roman" w:cs="Times New Roman"/>
          <w:sz w:val="24"/>
          <w:szCs w:val="24"/>
        </w:rPr>
        <w:t>(disinfectant), m</w:t>
      </w:r>
      <w:r>
        <w:rPr>
          <w:rFonts w:ascii="Times New Roman" w:hAnsi="Times New Roman" w:cs="Times New Roman"/>
          <w:sz w:val="24"/>
          <w:szCs w:val="24"/>
        </w:rPr>
        <w:t xml:space="preserve">asker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>.</w:t>
      </w:r>
    </w:p>
    <w:p w:rsidR="00BE51AC" w:rsidRPr="00BE51AC" w:rsidRDefault="00BE51AC" w:rsidP="00BE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1A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pembayara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honor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(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Kedaruratan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Kes</w:t>
      </w:r>
      <w:r>
        <w:rPr>
          <w:rFonts w:ascii="Times New Roman" w:hAnsi="Times New Roman" w:cs="Times New Roman"/>
          <w:sz w:val="24"/>
          <w:szCs w:val="24"/>
        </w:rPr>
        <w:t>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>.</w:t>
      </w:r>
    </w:p>
    <w:p w:rsidR="00BE51AC" w:rsidRPr="00BE51AC" w:rsidRDefault="00BE51AC" w:rsidP="00BE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pembay</w:t>
      </w:r>
      <w:r>
        <w:rPr>
          <w:rFonts w:ascii="Times New Roman" w:hAnsi="Times New Roman" w:cs="Times New Roman"/>
          <w:sz w:val="24"/>
          <w:szCs w:val="24"/>
        </w:rPr>
        <w:t>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honor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diber</w:t>
      </w:r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>:</w:t>
      </w:r>
    </w:p>
    <w:p w:rsidR="00BE51AC" w:rsidRPr="00BE51AC" w:rsidRDefault="00BE51AC" w:rsidP="00BE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1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51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Dapodik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per 31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2019;</w:t>
      </w:r>
    </w:p>
    <w:p w:rsidR="00BE51AC" w:rsidRPr="00BE51AC" w:rsidRDefault="00BE51AC" w:rsidP="00BE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1A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E51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BE51AC" w:rsidRPr="00BE51AC" w:rsidRDefault="00BE51AC" w:rsidP="00BE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1AC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BE51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Kedaruratan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Covid-19 yang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ditet</w:t>
      </w:r>
      <w:r>
        <w:rPr>
          <w:rFonts w:ascii="Times New Roman" w:hAnsi="Times New Roman" w:cs="Times New Roman"/>
          <w:sz w:val="24"/>
          <w:szCs w:val="24"/>
        </w:rPr>
        <w:t>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1A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BE51AC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BF37A7" w:rsidRPr="005F63D0" w:rsidRDefault="00BF37A7" w:rsidP="00BE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37A7" w:rsidRPr="005F63D0" w:rsidSect="00B968A0">
      <w:foot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0B" w:rsidRDefault="000D740B" w:rsidP="004F2A50">
      <w:pPr>
        <w:spacing w:after="0" w:line="240" w:lineRule="auto"/>
      </w:pPr>
      <w:r>
        <w:separator/>
      </w:r>
    </w:p>
  </w:endnote>
  <w:endnote w:type="continuationSeparator" w:id="0">
    <w:p w:rsidR="000D740B" w:rsidRDefault="000D740B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E51AC" w:rsidRPr="00BE51AC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0B" w:rsidRDefault="000D740B" w:rsidP="004F2A50">
      <w:pPr>
        <w:spacing w:after="0" w:line="240" w:lineRule="auto"/>
      </w:pPr>
      <w:r>
        <w:separator/>
      </w:r>
    </w:p>
  </w:footnote>
  <w:footnote w:type="continuationSeparator" w:id="0">
    <w:p w:rsidR="000D740B" w:rsidRDefault="000D740B" w:rsidP="004F2A50">
      <w:pPr>
        <w:spacing w:after="0" w:line="240" w:lineRule="auto"/>
      </w:pPr>
      <w:r>
        <w:continuationSeparator/>
      </w:r>
    </w:p>
  </w:footnote>
  <w:footnote w:id="1">
    <w:p w:rsidR="00BE51AC" w:rsidRDefault="00BE51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Permendikbud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19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9A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0D740B"/>
    <w:rsid w:val="00107BCC"/>
    <w:rsid w:val="00174D51"/>
    <w:rsid w:val="00176DF6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1336C"/>
    <w:rsid w:val="003229AF"/>
    <w:rsid w:val="00325F36"/>
    <w:rsid w:val="00333D92"/>
    <w:rsid w:val="00335AFA"/>
    <w:rsid w:val="00345636"/>
    <w:rsid w:val="003623E0"/>
    <w:rsid w:val="003741AC"/>
    <w:rsid w:val="003C411B"/>
    <w:rsid w:val="003C55BF"/>
    <w:rsid w:val="003D0E3E"/>
    <w:rsid w:val="003E3567"/>
    <w:rsid w:val="00427E82"/>
    <w:rsid w:val="004361D0"/>
    <w:rsid w:val="00446655"/>
    <w:rsid w:val="004637A2"/>
    <w:rsid w:val="004830B8"/>
    <w:rsid w:val="00486E92"/>
    <w:rsid w:val="004A1896"/>
    <w:rsid w:val="004C1A41"/>
    <w:rsid w:val="004C388B"/>
    <w:rsid w:val="004C6E83"/>
    <w:rsid w:val="004F2A50"/>
    <w:rsid w:val="00521994"/>
    <w:rsid w:val="005436ED"/>
    <w:rsid w:val="005458C1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3503B"/>
    <w:rsid w:val="00641D4C"/>
    <w:rsid w:val="006646B8"/>
    <w:rsid w:val="00681B9A"/>
    <w:rsid w:val="00684E8D"/>
    <w:rsid w:val="00690DA4"/>
    <w:rsid w:val="006E2C03"/>
    <w:rsid w:val="00700A81"/>
    <w:rsid w:val="00710CD2"/>
    <w:rsid w:val="00711A1B"/>
    <w:rsid w:val="00714580"/>
    <w:rsid w:val="007243C0"/>
    <w:rsid w:val="0073352D"/>
    <w:rsid w:val="007576AC"/>
    <w:rsid w:val="007757E5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79A3"/>
    <w:rsid w:val="00877E47"/>
    <w:rsid w:val="008A613F"/>
    <w:rsid w:val="008F6A4C"/>
    <w:rsid w:val="009160C7"/>
    <w:rsid w:val="00923A77"/>
    <w:rsid w:val="0093211E"/>
    <w:rsid w:val="00955CDE"/>
    <w:rsid w:val="009825C4"/>
    <w:rsid w:val="00992938"/>
    <w:rsid w:val="00996AD0"/>
    <w:rsid w:val="009B46C2"/>
    <w:rsid w:val="009B5E76"/>
    <w:rsid w:val="009C6D69"/>
    <w:rsid w:val="00A37DB8"/>
    <w:rsid w:val="00A41DBC"/>
    <w:rsid w:val="00A45DAD"/>
    <w:rsid w:val="00A53289"/>
    <w:rsid w:val="00A75CD5"/>
    <w:rsid w:val="00A8030B"/>
    <w:rsid w:val="00A951F8"/>
    <w:rsid w:val="00AB2BB7"/>
    <w:rsid w:val="00AC116E"/>
    <w:rsid w:val="00AC1DFE"/>
    <w:rsid w:val="00AD35CE"/>
    <w:rsid w:val="00B063A0"/>
    <w:rsid w:val="00B92546"/>
    <w:rsid w:val="00B968A0"/>
    <w:rsid w:val="00BE51AC"/>
    <w:rsid w:val="00BE7953"/>
    <w:rsid w:val="00BF37A7"/>
    <w:rsid w:val="00BF6DA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C2418"/>
    <w:rsid w:val="00CF3B02"/>
    <w:rsid w:val="00D05350"/>
    <w:rsid w:val="00D31E7E"/>
    <w:rsid w:val="00D34129"/>
    <w:rsid w:val="00D35BB5"/>
    <w:rsid w:val="00D40B4C"/>
    <w:rsid w:val="00D66207"/>
    <w:rsid w:val="00DA2A3A"/>
    <w:rsid w:val="00DB3795"/>
    <w:rsid w:val="00DD18DE"/>
    <w:rsid w:val="00DD75D6"/>
    <w:rsid w:val="00DE5CFD"/>
    <w:rsid w:val="00E014DC"/>
    <w:rsid w:val="00E231D7"/>
    <w:rsid w:val="00E235CB"/>
    <w:rsid w:val="00E3186B"/>
    <w:rsid w:val="00E33F8E"/>
    <w:rsid w:val="00E47D53"/>
    <w:rsid w:val="00E61CBD"/>
    <w:rsid w:val="00E858AD"/>
    <w:rsid w:val="00E9357F"/>
    <w:rsid w:val="00ED0363"/>
    <w:rsid w:val="00EE1D61"/>
    <w:rsid w:val="00EE2873"/>
    <w:rsid w:val="00EF2337"/>
    <w:rsid w:val="00F100DC"/>
    <w:rsid w:val="00F91AC7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614465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ACF4-0F91-4B36-BEDE-02E8B033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78</cp:revision>
  <dcterms:created xsi:type="dcterms:W3CDTF">2019-12-30T01:41:00Z</dcterms:created>
  <dcterms:modified xsi:type="dcterms:W3CDTF">2020-04-21T07:00:00Z</dcterms:modified>
</cp:coreProperties>
</file>